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DF" w:rsidRDefault="00657FDF" w:rsidP="00657FDF">
      <w:pPr>
        <w:tabs>
          <w:tab w:val="left" w:pos="0"/>
          <w:tab w:val="left" w:pos="3675"/>
          <w:tab w:val="left" w:pos="7085"/>
        </w:tabs>
        <w:ind w:left="360" w:hanging="360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47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FDF" w:rsidRDefault="00657FDF" w:rsidP="00657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КОНСТАНТИНОВСКОГО  РАЙОНА  РОСТОВСКОЙ  ОБЛАСТИ</w:t>
      </w:r>
    </w:p>
    <w:p w:rsidR="00657FDF" w:rsidRDefault="00657FDF" w:rsidP="00657FDF">
      <w:pPr>
        <w:tabs>
          <w:tab w:val="left" w:pos="345"/>
          <w:tab w:val="left" w:pos="3675"/>
        </w:tabs>
        <w:jc w:val="center"/>
        <w:rPr>
          <w:b/>
          <w:sz w:val="28"/>
          <w:szCs w:val="28"/>
        </w:rPr>
      </w:pPr>
    </w:p>
    <w:p w:rsidR="00657FDF" w:rsidRDefault="00657FDF" w:rsidP="00657FDF">
      <w:pPr>
        <w:tabs>
          <w:tab w:val="left" w:pos="345"/>
          <w:tab w:val="left" w:pos="3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57FDF" w:rsidRDefault="00657FDF" w:rsidP="00657FDF">
      <w:pPr>
        <w:tabs>
          <w:tab w:val="left" w:pos="345"/>
          <w:tab w:val="left" w:pos="3675"/>
        </w:tabs>
        <w:jc w:val="center"/>
        <w:rPr>
          <w:b/>
          <w:sz w:val="28"/>
          <w:szCs w:val="28"/>
        </w:rPr>
      </w:pPr>
    </w:p>
    <w:p w:rsidR="00657FDF" w:rsidRDefault="00657FDF" w:rsidP="00657FDF">
      <w:pPr>
        <w:tabs>
          <w:tab w:val="left" w:pos="345"/>
          <w:tab w:val="left" w:pos="3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168-1</w:t>
      </w:r>
    </w:p>
    <w:p w:rsidR="00657FDF" w:rsidRDefault="00657FDF" w:rsidP="00657FDF">
      <w:pPr>
        <w:tabs>
          <w:tab w:val="left" w:pos="345"/>
          <w:tab w:val="left" w:pos="3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Константиновск</w:t>
      </w:r>
    </w:p>
    <w:p w:rsidR="00657FDF" w:rsidRDefault="00657FDF" w:rsidP="00657FDF">
      <w:pPr>
        <w:ind w:left="4469"/>
        <w:jc w:val="both"/>
      </w:pPr>
    </w:p>
    <w:p w:rsidR="00657FDF" w:rsidRPr="006D73D9" w:rsidRDefault="00657FDF" w:rsidP="00657FDF">
      <w:pPr>
        <w:tabs>
          <w:tab w:val="left" w:pos="8820"/>
        </w:tabs>
        <w:ind w:left="1980" w:right="1206"/>
        <w:jc w:val="both"/>
        <w:rPr>
          <w:b/>
          <w:sz w:val="28"/>
          <w:szCs w:val="28"/>
        </w:rPr>
      </w:pPr>
      <w:r w:rsidRPr="006D73D9">
        <w:rPr>
          <w:b/>
          <w:sz w:val="28"/>
          <w:szCs w:val="28"/>
        </w:rPr>
        <w:t>О Программе информационно-разъяснительной деятельности территориальной избирательной комиссии Константиновского района в период подготовки и проведения выборов депутатов ГДФС РФ седьмого созыва, выборов депутатов представительных органов Константиновского городского и сельских поселений Константиновского района на 2016 год.</w:t>
      </w:r>
    </w:p>
    <w:p w:rsidR="00657FDF" w:rsidRPr="006D62D3" w:rsidRDefault="00657FDF" w:rsidP="00657FDF">
      <w:pPr>
        <w:ind w:left="1620" w:right="1398"/>
        <w:jc w:val="both"/>
        <w:rPr>
          <w:b/>
          <w:sz w:val="28"/>
          <w:szCs w:val="28"/>
        </w:rPr>
      </w:pPr>
    </w:p>
    <w:p w:rsidR="00657FDF" w:rsidRPr="006D73D9" w:rsidRDefault="00657FDF" w:rsidP="00657FDF">
      <w:pPr>
        <w:spacing w:line="360" w:lineRule="auto"/>
        <w:ind w:right="1" w:firstLine="540"/>
        <w:jc w:val="both"/>
        <w:rPr>
          <w:sz w:val="28"/>
          <w:szCs w:val="28"/>
        </w:rPr>
      </w:pPr>
      <w:proofErr w:type="gramStart"/>
      <w:r w:rsidRPr="00AB0418">
        <w:rPr>
          <w:sz w:val="28"/>
          <w:szCs w:val="28"/>
        </w:rPr>
        <w:t>В соответствии с подпунктом «в» пункта 9 статьи 26 и статьей 45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в</w:t>
      </w:r>
      <w:r w:rsidRPr="0071551B">
        <w:rPr>
          <w:sz w:val="28"/>
          <w:szCs w:val="28"/>
        </w:rPr>
        <w:t xml:space="preserve"> целях совершенствования работы по повышению правовой культуры  избирателей, организаторов и других участников избирательного процесса, организации разъяснительной деятельности о ходе избирательной кампании по выборам </w:t>
      </w:r>
      <w:r w:rsidRPr="006D73D9">
        <w:rPr>
          <w:sz w:val="28"/>
          <w:szCs w:val="28"/>
        </w:rPr>
        <w:t>депутатов ГДФС РФ седьмого созыва, выборов депутатов представительных</w:t>
      </w:r>
      <w:proofErr w:type="gramEnd"/>
      <w:r w:rsidRPr="006D73D9">
        <w:rPr>
          <w:sz w:val="28"/>
          <w:szCs w:val="28"/>
        </w:rPr>
        <w:t xml:space="preserve"> органов Константиновского городского и сельских поселений Константиновского района на 2016 год, </w:t>
      </w:r>
    </w:p>
    <w:p w:rsidR="00657FDF" w:rsidRDefault="00657FDF" w:rsidP="00657FDF">
      <w:pPr>
        <w:ind w:right="1" w:firstLine="540"/>
        <w:jc w:val="both"/>
        <w:rPr>
          <w:sz w:val="28"/>
          <w:szCs w:val="28"/>
        </w:rPr>
      </w:pPr>
    </w:p>
    <w:p w:rsidR="00657FDF" w:rsidRDefault="00657FDF" w:rsidP="00657FDF">
      <w:pPr>
        <w:ind w:firstLine="720"/>
        <w:jc w:val="center"/>
        <w:rPr>
          <w:bCs/>
          <w:sz w:val="28"/>
          <w:szCs w:val="28"/>
        </w:rPr>
      </w:pPr>
      <w:r w:rsidRPr="00127709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Константиновского района Ростовской области </w:t>
      </w:r>
      <w:r w:rsidRPr="00127709">
        <w:rPr>
          <w:bCs/>
          <w:sz w:val="28"/>
          <w:szCs w:val="28"/>
        </w:rPr>
        <w:t>ПОСТАНОВЛЯЕТ:</w:t>
      </w:r>
    </w:p>
    <w:p w:rsidR="00657FDF" w:rsidRDefault="00657FDF" w:rsidP="00657FDF">
      <w:pPr>
        <w:suppressAutoHyphens/>
        <w:ind w:left="75"/>
        <w:rPr>
          <w:sz w:val="28"/>
          <w:szCs w:val="28"/>
        </w:rPr>
      </w:pPr>
    </w:p>
    <w:p w:rsidR="00657FDF" w:rsidRPr="0071551B" w:rsidRDefault="00657FDF" w:rsidP="00657FDF">
      <w:pPr>
        <w:widowControl w:val="0"/>
        <w:spacing w:line="360" w:lineRule="auto"/>
        <w:ind w:right="-55" w:firstLine="700"/>
        <w:jc w:val="both"/>
        <w:rPr>
          <w:sz w:val="28"/>
          <w:szCs w:val="28"/>
        </w:rPr>
      </w:pPr>
      <w:r w:rsidRPr="0071551B">
        <w:rPr>
          <w:sz w:val="28"/>
          <w:szCs w:val="28"/>
        </w:rPr>
        <w:t xml:space="preserve">1. Утвердить Программу информационно-разъяснительной деятельности </w:t>
      </w:r>
      <w:r>
        <w:rPr>
          <w:sz w:val="28"/>
          <w:szCs w:val="28"/>
        </w:rPr>
        <w:t xml:space="preserve">территориальной избирательной комиссии Константиновского района </w:t>
      </w:r>
      <w:r w:rsidRPr="0071551B">
        <w:rPr>
          <w:sz w:val="28"/>
          <w:szCs w:val="28"/>
        </w:rPr>
        <w:t xml:space="preserve">в период подготовки и проведения выборов </w:t>
      </w:r>
      <w:r w:rsidRPr="006D73D9">
        <w:rPr>
          <w:sz w:val="28"/>
          <w:szCs w:val="28"/>
        </w:rPr>
        <w:t>депутатов ГДФС РФ седьмого созыва, выборов депутатов представительных органов Константиновского городского и сельских поселений Константиновского района на 2016 год</w:t>
      </w:r>
      <w:r w:rsidRPr="0071551B">
        <w:rPr>
          <w:sz w:val="28"/>
          <w:szCs w:val="28"/>
        </w:rPr>
        <w:t xml:space="preserve"> (прил</w:t>
      </w:r>
      <w:r>
        <w:rPr>
          <w:sz w:val="28"/>
          <w:szCs w:val="28"/>
        </w:rPr>
        <w:t>ожение №1</w:t>
      </w:r>
      <w:r w:rsidRPr="0071551B">
        <w:rPr>
          <w:sz w:val="28"/>
          <w:szCs w:val="28"/>
        </w:rPr>
        <w:t>).</w:t>
      </w:r>
    </w:p>
    <w:p w:rsidR="00657FDF" w:rsidRPr="00AB0418" w:rsidRDefault="00657FDF" w:rsidP="00657FD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041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AB0418">
        <w:rPr>
          <w:sz w:val="28"/>
          <w:szCs w:val="28"/>
        </w:rPr>
        <w:t>Перечень мероприятий Программы</w:t>
      </w:r>
      <w:r>
        <w:rPr>
          <w:sz w:val="28"/>
          <w:szCs w:val="28"/>
        </w:rPr>
        <w:t xml:space="preserve"> </w:t>
      </w:r>
      <w:r w:rsidRPr="00AB0418">
        <w:rPr>
          <w:sz w:val="28"/>
          <w:szCs w:val="28"/>
        </w:rPr>
        <w:t xml:space="preserve">информационно-разъяснительной деятельности территориальной избирательной комиссии </w:t>
      </w:r>
      <w:r w:rsidRPr="00AB0418">
        <w:rPr>
          <w:sz w:val="28"/>
          <w:szCs w:val="28"/>
        </w:rPr>
        <w:lastRenderedPageBreak/>
        <w:t xml:space="preserve">Константиновского района в период подготовки и проведения выборов </w:t>
      </w:r>
      <w:r w:rsidRPr="006D73D9">
        <w:rPr>
          <w:sz w:val="28"/>
          <w:szCs w:val="28"/>
        </w:rPr>
        <w:t>депутатов ГДФС РФ седьмого созыва, выборов депутатов представительных органов Константиновского городского и сельских поселений Константиновского района на 2016 год</w:t>
      </w:r>
      <w:r w:rsidRPr="00AB0418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2</w:t>
      </w:r>
      <w:r w:rsidRPr="00AB04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57FDF" w:rsidRDefault="00657FDF" w:rsidP="00657FD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1ACA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Разрешить председателю территориальной избирательной комиссии Константиновского района Казаковой И.В., секретарю</w:t>
      </w:r>
      <w:r w:rsidRPr="000363E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комиссии</w:t>
      </w:r>
      <w:r w:rsidRPr="00036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Константиновского района Быкадоровой Е.В. уточнять сроки выполнения мероприятий Программы в случае необходимости, с последующим уведомлением об этом членов территориальной избирательной комиссии Константиновского района с правом решающего голоса. </w:t>
      </w:r>
    </w:p>
    <w:p w:rsidR="00657FDF" w:rsidRDefault="00657FDF" w:rsidP="00657FDF">
      <w:pPr>
        <w:spacing w:line="360" w:lineRule="auto"/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551B">
        <w:rPr>
          <w:sz w:val="28"/>
          <w:szCs w:val="28"/>
        </w:rPr>
        <w:t xml:space="preserve">. Направить настоящее </w:t>
      </w:r>
      <w:r>
        <w:rPr>
          <w:sz w:val="28"/>
          <w:szCs w:val="28"/>
        </w:rPr>
        <w:t>постановление</w:t>
      </w:r>
      <w:r w:rsidRPr="0071551B">
        <w:rPr>
          <w:sz w:val="28"/>
          <w:szCs w:val="28"/>
        </w:rPr>
        <w:t xml:space="preserve"> органам местного самоуправления, участковым избирательным комиссиям, местным отделениям политических партий, средствам массовой информации.</w:t>
      </w:r>
    </w:p>
    <w:p w:rsidR="00657FDF" w:rsidRPr="00AB0418" w:rsidRDefault="00657FDF" w:rsidP="00657FDF">
      <w:pPr>
        <w:spacing w:line="360" w:lineRule="auto"/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B0418">
        <w:t xml:space="preserve"> </w:t>
      </w:r>
      <w:proofErr w:type="gramStart"/>
      <w:r w:rsidRPr="00AB0418">
        <w:rPr>
          <w:sz w:val="28"/>
          <w:szCs w:val="28"/>
        </w:rPr>
        <w:t>Разместить</w:t>
      </w:r>
      <w:proofErr w:type="gramEnd"/>
      <w:r w:rsidRPr="00AB0418">
        <w:rPr>
          <w:sz w:val="28"/>
          <w:szCs w:val="28"/>
        </w:rPr>
        <w:t xml:space="preserve"> данное </w:t>
      </w:r>
      <w:r>
        <w:rPr>
          <w:sz w:val="28"/>
          <w:szCs w:val="28"/>
        </w:rPr>
        <w:t>постановление</w:t>
      </w:r>
      <w:r w:rsidRPr="00AB0418">
        <w:rPr>
          <w:sz w:val="28"/>
          <w:szCs w:val="28"/>
        </w:rPr>
        <w:t xml:space="preserve"> на Информационном Интернет-сайте территориальной избирательной комиссии </w:t>
      </w:r>
      <w:r>
        <w:rPr>
          <w:sz w:val="28"/>
          <w:szCs w:val="28"/>
        </w:rPr>
        <w:t>Константиновского района</w:t>
      </w:r>
      <w:r w:rsidRPr="00AB0418">
        <w:rPr>
          <w:sz w:val="28"/>
          <w:szCs w:val="28"/>
        </w:rPr>
        <w:t>.</w:t>
      </w:r>
    </w:p>
    <w:p w:rsidR="00657FDF" w:rsidRDefault="00657FDF" w:rsidP="00657FDF">
      <w:pPr>
        <w:spacing w:line="360" w:lineRule="auto"/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возложить </w:t>
      </w:r>
      <w:r>
        <w:rPr>
          <w:sz w:val="28"/>
          <w:szCs w:val="28"/>
        </w:rPr>
        <w:t xml:space="preserve">на секретаря территориальной избирательной комиссии Константиновского района Быкадорову Е.В. </w:t>
      </w:r>
    </w:p>
    <w:p w:rsidR="00657FDF" w:rsidRDefault="00657FDF" w:rsidP="00657FDF">
      <w:pPr>
        <w:jc w:val="both"/>
        <w:rPr>
          <w:sz w:val="28"/>
          <w:szCs w:val="28"/>
        </w:rPr>
      </w:pPr>
    </w:p>
    <w:p w:rsidR="00657FDF" w:rsidRDefault="00657FDF" w:rsidP="00657FDF">
      <w:pPr>
        <w:jc w:val="both"/>
        <w:rPr>
          <w:sz w:val="28"/>
          <w:szCs w:val="28"/>
        </w:rPr>
      </w:pPr>
    </w:p>
    <w:p w:rsidR="00657FDF" w:rsidRDefault="00657FDF" w:rsidP="00657FDF">
      <w:pPr>
        <w:jc w:val="both"/>
        <w:rPr>
          <w:sz w:val="28"/>
          <w:szCs w:val="28"/>
        </w:rPr>
      </w:pPr>
    </w:p>
    <w:p w:rsidR="00657FDF" w:rsidRDefault="00657FDF" w:rsidP="00657FDF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И.В. Казакова</w:t>
      </w:r>
    </w:p>
    <w:p w:rsidR="00657FDF" w:rsidRDefault="00657FDF" w:rsidP="00657FDF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:rsidR="00657FDF" w:rsidRDefault="00657FDF" w:rsidP="00657FDF">
      <w:pPr>
        <w:shd w:val="clear" w:color="auto" w:fill="FFFFFF"/>
        <w:tabs>
          <w:tab w:val="left" w:pos="7020"/>
        </w:tabs>
        <w:spacing w:before="312" w:line="322" w:lineRule="exact"/>
        <w:ind w:left="10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Секретарь </w:t>
      </w:r>
      <w:r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ab/>
        <w:t>Е.В. Быкадорова</w:t>
      </w:r>
    </w:p>
    <w:p w:rsidR="00657FDF" w:rsidRDefault="00657FDF" w:rsidP="00657FDF">
      <w:pPr>
        <w:shd w:val="clear" w:color="auto" w:fill="FFFFFF"/>
        <w:tabs>
          <w:tab w:val="left" w:pos="7020"/>
        </w:tabs>
        <w:spacing w:before="312"/>
        <w:ind w:left="10" w:firstLine="5570"/>
        <w:jc w:val="center"/>
        <w:rPr>
          <w:color w:val="000000"/>
          <w:spacing w:val="-7"/>
        </w:rPr>
      </w:pPr>
      <w:r>
        <w:rPr>
          <w:color w:val="000000"/>
          <w:sz w:val="28"/>
          <w:szCs w:val="28"/>
        </w:rPr>
        <w:br w:type="page"/>
      </w:r>
      <w:r w:rsidRPr="00C35D4B">
        <w:rPr>
          <w:color w:val="000000"/>
          <w:spacing w:val="-7"/>
        </w:rPr>
        <w:lastRenderedPageBreak/>
        <w:t xml:space="preserve">Приложение № </w:t>
      </w:r>
      <w:r>
        <w:rPr>
          <w:color w:val="000000"/>
          <w:spacing w:val="-7"/>
        </w:rPr>
        <w:t>1</w:t>
      </w:r>
    </w:p>
    <w:p w:rsidR="00657FDF" w:rsidRDefault="00657FDF" w:rsidP="00657FDF">
      <w:pPr>
        <w:shd w:val="clear" w:color="auto" w:fill="FFFFFF"/>
        <w:tabs>
          <w:tab w:val="left" w:pos="7020"/>
        </w:tabs>
        <w:ind w:left="5580"/>
        <w:jc w:val="center"/>
        <w:rPr>
          <w:color w:val="000000"/>
        </w:rPr>
      </w:pPr>
      <w:r w:rsidRPr="00C35D4B">
        <w:rPr>
          <w:color w:val="000000"/>
        </w:rPr>
        <w:t xml:space="preserve">к постановлению </w:t>
      </w:r>
      <w:proofErr w:type="gramStart"/>
      <w:r>
        <w:rPr>
          <w:color w:val="000000"/>
        </w:rPr>
        <w:t>т</w:t>
      </w:r>
      <w:r w:rsidRPr="00C35D4B">
        <w:rPr>
          <w:color w:val="000000"/>
        </w:rPr>
        <w:t>ерриториальной</w:t>
      </w:r>
      <w:proofErr w:type="gramEnd"/>
    </w:p>
    <w:p w:rsidR="00657FDF" w:rsidRDefault="00657FDF" w:rsidP="00657FDF">
      <w:pPr>
        <w:shd w:val="clear" w:color="auto" w:fill="FFFFFF"/>
        <w:tabs>
          <w:tab w:val="left" w:pos="7020"/>
        </w:tabs>
        <w:ind w:left="5580"/>
        <w:jc w:val="center"/>
        <w:rPr>
          <w:color w:val="000000"/>
          <w:spacing w:val="-2"/>
        </w:rPr>
      </w:pPr>
      <w:r w:rsidRPr="00C35D4B">
        <w:rPr>
          <w:color w:val="000000"/>
        </w:rPr>
        <w:t>и</w:t>
      </w:r>
      <w:r w:rsidRPr="00C35D4B">
        <w:rPr>
          <w:color w:val="000000"/>
          <w:spacing w:val="-2"/>
        </w:rPr>
        <w:t>збирательной комиссии</w:t>
      </w:r>
    </w:p>
    <w:p w:rsidR="00657FDF" w:rsidRDefault="00657FDF" w:rsidP="00657FDF">
      <w:pPr>
        <w:shd w:val="clear" w:color="auto" w:fill="FFFFFF"/>
        <w:tabs>
          <w:tab w:val="left" w:pos="9900"/>
        </w:tabs>
        <w:ind w:left="5580"/>
        <w:jc w:val="center"/>
        <w:rPr>
          <w:color w:val="000000"/>
        </w:rPr>
      </w:pPr>
      <w:r w:rsidRPr="00C35D4B">
        <w:rPr>
          <w:color w:val="000000"/>
        </w:rPr>
        <w:t>Константиновского района</w:t>
      </w:r>
    </w:p>
    <w:p w:rsidR="00657FDF" w:rsidRPr="00C35D4B" w:rsidRDefault="00657FDF" w:rsidP="00657FDF">
      <w:pPr>
        <w:shd w:val="clear" w:color="auto" w:fill="FFFFFF"/>
        <w:tabs>
          <w:tab w:val="left" w:pos="7020"/>
        </w:tabs>
        <w:ind w:left="5580"/>
        <w:jc w:val="center"/>
      </w:pPr>
      <w:r w:rsidRPr="00C35D4B">
        <w:rPr>
          <w:color w:val="000000"/>
          <w:spacing w:val="-1"/>
        </w:rPr>
        <w:t xml:space="preserve">от </w:t>
      </w:r>
      <w:r>
        <w:rPr>
          <w:color w:val="000000"/>
          <w:spacing w:val="-1"/>
        </w:rPr>
        <w:t>25.12.</w:t>
      </w:r>
      <w:r w:rsidRPr="00C35D4B">
        <w:rPr>
          <w:color w:val="000000"/>
          <w:spacing w:val="-1"/>
        </w:rPr>
        <w:t>201</w:t>
      </w:r>
      <w:r>
        <w:rPr>
          <w:color w:val="000000"/>
          <w:spacing w:val="-1"/>
        </w:rPr>
        <w:t>54</w:t>
      </w:r>
      <w:r w:rsidRPr="00C35D4B">
        <w:rPr>
          <w:color w:val="000000"/>
          <w:spacing w:val="-1"/>
        </w:rPr>
        <w:t xml:space="preserve">г. </w:t>
      </w:r>
      <w:r w:rsidRPr="00C35D4B">
        <w:rPr>
          <w:color w:val="000000"/>
          <w:spacing w:val="7"/>
        </w:rPr>
        <w:t>№</w:t>
      </w:r>
      <w:r>
        <w:rPr>
          <w:color w:val="000000"/>
          <w:spacing w:val="7"/>
        </w:rPr>
        <w:t>168-1</w:t>
      </w:r>
    </w:p>
    <w:p w:rsidR="00657FDF" w:rsidRDefault="00657FDF" w:rsidP="00657FDF">
      <w:pPr>
        <w:tabs>
          <w:tab w:val="left" w:pos="1843"/>
          <w:tab w:val="left" w:pos="6804"/>
        </w:tabs>
        <w:ind w:left="-360"/>
        <w:rPr>
          <w:b/>
          <w:sz w:val="26"/>
          <w:szCs w:val="26"/>
        </w:rPr>
      </w:pPr>
    </w:p>
    <w:p w:rsidR="00657FDF" w:rsidRPr="009B603B" w:rsidRDefault="00657FDF" w:rsidP="00657FDF">
      <w:pPr>
        <w:jc w:val="center"/>
        <w:rPr>
          <w:b/>
          <w:sz w:val="28"/>
          <w:szCs w:val="28"/>
        </w:rPr>
      </w:pPr>
      <w:r w:rsidRPr="009B603B">
        <w:rPr>
          <w:b/>
          <w:sz w:val="28"/>
          <w:szCs w:val="28"/>
        </w:rPr>
        <w:t>Программа</w:t>
      </w:r>
    </w:p>
    <w:p w:rsidR="00657FDF" w:rsidRPr="009B603B" w:rsidRDefault="00657FDF" w:rsidP="00657FDF">
      <w:pPr>
        <w:jc w:val="center"/>
        <w:rPr>
          <w:b/>
          <w:sz w:val="28"/>
          <w:szCs w:val="28"/>
        </w:rPr>
      </w:pPr>
    </w:p>
    <w:p w:rsidR="00657FDF" w:rsidRPr="009B603B" w:rsidRDefault="00657FDF" w:rsidP="00657FDF">
      <w:pPr>
        <w:jc w:val="center"/>
        <w:rPr>
          <w:b/>
          <w:sz w:val="28"/>
          <w:szCs w:val="28"/>
        </w:rPr>
      </w:pPr>
      <w:r w:rsidRPr="009B603B">
        <w:rPr>
          <w:b/>
          <w:sz w:val="28"/>
          <w:szCs w:val="28"/>
        </w:rPr>
        <w:t>информационно-разъяснительной деятельности</w:t>
      </w:r>
    </w:p>
    <w:p w:rsidR="00657FDF" w:rsidRPr="009B603B" w:rsidRDefault="00657FDF" w:rsidP="00657FDF">
      <w:pPr>
        <w:jc w:val="center"/>
        <w:rPr>
          <w:b/>
          <w:sz w:val="28"/>
          <w:szCs w:val="28"/>
        </w:rPr>
      </w:pPr>
      <w:r w:rsidRPr="009B603B">
        <w:rPr>
          <w:b/>
          <w:sz w:val="28"/>
          <w:szCs w:val="28"/>
        </w:rPr>
        <w:t>территориальной избирательной комиссии Константиновского района</w:t>
      </w:r>
    </w:p>
    <w:p w:rsidR="00657FDF" w:rsidRPr="00F13A40" w:rsidRDefault="00657FDF" w:rsidP="00657FDF">
      <w:pPr>
        <w:jc w:val="center"/>
        <w:rPr>
          <w:b/>
          <w:sz w:val="28"/>
          <w:szCs w:val="28"/>
        </w:rPr>
      </w:pPr>
      <w:r w:rsidRPr="009B603B">
        <w:rPr>
          <w:b/>
          <w:sz w:val="28"/>
          <w:szCs w:val="28"/>
        </w:rPr>
        <w:t xml:space="preserve">в период подготовки и проведения выборов </w:t>
      </w:r>
      <w:r w:rsidRPr="006D73D9">
        <w:rPr>
          <w:b/>
          <w:sz w:val="28"/>
          <w:szCs w:val="28"/>
        </w:rPr>
        <w:t>депутатов ГДФС РФ седьмого созыва, выборов депутатов представительных органов Константиновского городского и сельских поселений Константиновского района на 2016 год.</w:t>
      </w:r>
    </w:p>
    <w:p w:rsidR="00657FDF" w:rsidRDefault="00657FDF" w:rsidP="00657FDF">
      <w:pPr>
        <w:jc w:val="center"/>
        <w:rPr>
          <w:sz w:val="28"/>
          <w:szCs w:val="28"/>
        </w:rPr>
      </w:pPr>
    </w:p>
    <w:p w:rsidR="00657FDF" w:rsidRPr="00FE642B" w:rsidRDefault="00657FDF" w:rsidP="00657FDF">
      <w:pPr>
        <w:jc w:val="center"/>
        <w:rPr>
          <w:sz w:val="28"/>
          <w:szCs w:val="28"/>
        </w:rPr>
      </w:pPr>
      <w:r w:rsidRPr="00FE642B">
        <w:rPr>
          <w:sz w:val="28"/>
          <w:szCs w:val="28"/>
        </w:rPr>
        <w:t>Введение</w:t>
      </w:r>
    </w:p>
    <w:p w:rsidR="00657FDF" w:rsidRPr="00FE642B" w:rsidRDefault="00657FDF" w:rsidP="00657FDF">
      <w:pPr>
        <w:jc w:val="both"/>
        <w:rPr>
          <w:sz w:val="28"/>
          <w:szCs w:val="28"/>
        </w:rPr>
      </w:pPr>
    </w:p>
    <w:p w:rsidR="00657FDF" w:rsidRPr="00FE642B" w:rsidRDefault="00657FDF" w:rsidP="00657FDF">
      <w:pPr>
        <w:ind w:firstLine="900"/>
        <w:jc w:val="both"/>
        <w:rPr>
          <w:sz w:val="28"/>
          <w:szCs w:val="28"/>
        </w:rPr>
      </w:pPr>
      <w:r w:rsidRPr="00FE642B">
        <w:rPr>
          <w:sz w:val="28"/>
          <w:szCs w:val="28"/>
        </w:rPr>
        <w:t xml:space="preserve">Подготовка и проведение избирательной кампании по выборам </w:t>
      </w:r>
      <w:r w:rsidRPr="006D73D9">
        <w:rPr>
          <w:sz w:val="28"/>
          <w:szCs w:val="28"/>
        </w:rPr>
        <w:t xml:space="preserve">депутатов ГДФС РФ седьмого созыва, выборов депутатов представительных органов Константиновского городского и сельских поселений Константиновского района </w:t>
      </w:r>
      <w:r>
        <w:rPr>
          <w:sz w:val="28"/>
          <w:szCs w:val="28"/>
        </w:rPr>
        <w:t>в 2016 году</w:t>
      </w:r>
      <w:r w:rsidRPr="00FE642B">
        <w:rPr>
          <w:sz w:val="28"/>
          <w:szCs w:val="28"/>
        </w:rPr>
        <w:t xml:space="preserve"> предполагает осуществление широкого комплекса информационно-разъяснительных мероприятий для различных категорий участников выборов. </w:t>
      </w:r>
    </w:p>
    <w:p w:rsidR="00657FDF" w:rsidRPr="00FE642B" w:rsidRDefault="00657FDF" w:rsidP="00657FDF">
      <w:pPr>
        <w:ind w:firstLine="900"/>
        <w:jc w:val="both"/>
        <w:rPr>
          <w:sz w:val="28"/>
          <w:szCs w:val="28"/>
        </w:rPr>
      </w:pPr>
      <w:proofErr w:type="gramStart"/>
      <w:r w:rsidRPr="00FE642B">
        <w:rPr>
          <w:sz w:val="28"/>
          <w:szCs w:val="28"/>
        </w:rPr>
        <w:t xml:space="preserve">С целью содействия более полному и достоверному информированию избирателей Константиновского района о подготовке и проведении выборов </w:t>
      </w:r>
      <w:r w:rsidRPr="006D73D9">
        <w:rPr>
          <w:sz w:val="28"/>
          <w:szCs w:val="28"/>
        </w:rPr>
        <w:t>депутатов ГДФС РФ седьмого созыва, выборов депутатов представительных органов Константиновского городского и сельских поселений Константиновского района на 2016 год</w:t>
      </w:r>
      <w:r w:rsidRPr="00FE642B">
        <w:rPr>
          <w:sz w:val="28"/>
          <w:szCs w:val="28"/>
        </w:rPr>
        <w:t xml:space="preserve">, сроках и порядке совершения избирательных действий, деятельности политических партий, выдвинувших кандидатов, </w:t>
      </w:r>
      <w:r>
        <w:rPr>
          <w:sz w:val="28"/>
          <w:szCs w:val="28"/>
        </w:rPr>
        <w:t xml:space="preserve">о </w:t>
      </w:r>
      <w:r w:rsidRPr="00FE642B">
        <w:rPr>
          <w:sz w:val="28"/>
          <w:szCs w:val="28"/>
        </w:rPr>
        <w:t>кандидатах, о законодательстве Российской Федерации о выборах, а также о применении на выборах</w:t>
      </w:r>
      <w:proofErr w:type="gramEnd"/>
      <w:r w:rsidRPr="00FE642B">
        <w:rPr>
          <w:sz w:val="28"/>
          <w:szCs w:val="28"/>
        </w:rPr>
        <w:t xml:space="preserve"> технических средств подсчета голосов (комплексов обработки избирательных бюллетеней - КОИБ) необходим комплексный подход к реализации территориальной избирательной комиссии Константиновского района информационно-разъяснительных функций.</w:t>
      </w:r>
    </w:p>
    <w:p w:rsidR="00657FDF" w:rsidRPr="00FE642B" w:rsidRDefault="00657FDF" w:rsidP="00657FDF">
      <w:pPr>
        <w:ind w:firstLine="900"/>
        <w:jc w:val="both"/>
        <w:rPr>
          <w:sz w:val="28"/>
          <w:szCs w:val="28"/>
        </w:rPr>
      </w:pPr>
      <w:r w:rsidRPr="00FE642B">
        <w:rPr>
          <w:sz w:val="28"/>
          <w:szCs w:val="28"/>
        </w:rPr>
        <w:t xml:space="preserve">Для достижения этой цели разработана Программа информационно-разъяснительной деятельности территориальной избирательной комиссии Константиновского района в период подготовки и проведения выборов </w:t>
      </w:r>
      <w:r w:rsidRPr="006D73D9">
        <w:rPr>
          <w:sz w:val="28"/>
          <w:szCs w:val="28"/>
        </w:rPr>
        <w:t>депутатов ГДФС РФ седьмого созыва, выборов депутатов представительных органов Константиновского городского и сельских поселений Константиновского района на 2016 год</w:t>
      </w:r>
      <w:r w:rsidRPr="00FE642B">
        <w:rPr>
          <w:sz w:val="28"/>
          <w:szCs w:val="28"/>
        </w:rPr>
        <w:t xml:space="preserve"> (далее - Программа). </w:t>
      </w:r>
    </w:p>
    <w:p w:rsidR="00657FDF" w:rsidRPr="00FE642B" w:rsidRDefault="00657FDF" w:rsidP="00657FDF">
      <w:pPr>
        <w:ind w:firstLine="900"/>
        <w:jc w:val="both"/>
        <w:rPr>
          <w:sz w:val="28"/>
          <w:szCs w:val="28"/>
        </w:rPr>
      </w:pPr>
      <w:r w:rsidRPr="00FE642B">
        <w:rPr>
          <w:sz w:val="28"/>
          <w:szCs w:val="28"/>
        </w:rPr>
        <w:t xml:space="preserve">Программа представляет собой увязанный по целям, задачам и срокам исполнения комплекс информационных, разъяснительных, организационных и иных мероприятий, направленных на обеспечение проведения избирательной кампании по выборам </w:t>
      </w:r>
      <w:r w:rsidRPr="006D73D9">
        <w:rPr>
          <w:sz w:val="28"/>
          <w:szCs w:val="28"/>
        </w:rPr>
        <w:t>депутатов ГДФС РФ седьмого созыва, выборов депутатов представительных органов Константиновского городского и сельских поселений Константиновского района на 2016 год</w:t>
      </w:r>
      <w:r w:rsidRPr="00FE642B">
        <w:rPr>
          <w:sz w:val="28"/>
          <w:szCs w:val="28"/>
        </w:rPr>
        <w:t xml:space="preserve"> на территории муниципального образования Константиновский район.</w:t>
      </w:r>
    </w:p>
    <w:p w:rsidR="00657FDF" w:rsidRPr="00FE642B" w:rsidRDefault="00657FDF" w:rsidP="00657FDF">
      <w:pPr>
        <w:ind w:firstLine="900"/>
        <w:jc w:val="both"/>
        <w:rPr>
          <w:sz w:val="28"/>
          <w:szCs w:val="28"/>
        </w:rPr>
      </w:pPr>
      <w:r w:rsidRPr="00FE642B">
        <w:rPr>
          <w:sz w:val="28"/>
          <w:szCs w:val="28"/>
        </w:rPr>
        <w:t xml:space="preserve">Реализация мероприятий Программы осуществляется при участии вышестоящей избирательной комиссии (Избирательной комиссии Ростовской </w:t>
      </w:r>
      <w:r w:rsidRPr="00FE642B">
        <w:rPr>
          <w:sz w:val="28"/>
          <w:szCs w:val="28"/>
        </w:rPr>
        <w:lastRenderedPageBreak/>
        <w:t xml:space="preserve">области), участковых избирательных комиссий, а в части информационно-разъяснительной работы, связанной с электоральной активностью избирателей, совместно с местными отделениями политических партий, общественными организациями, органами государственной власти, органами местного самоуправления, органами территориального самоуправления, учебными заведениями, учреждениями культуры. </w:t>
      </w:r>
      <w:r w:rsidRPr="00FE642B">
        <w:rPr>
          <w:sz w:val="28"/>
          <w:szCs w:val="28"/>
        </w:rPr>
        <w:cr/>
      </w:r>
    </w:p>
    <w:p w:rsidR="00657FDF" w:rsidRPr="00FE642B" w:rsidRDefault="00657FDF" w:rsidP="00657FDF">
      <w:pPr>
        <w:ind w:firstLine="900"/>
        <w:jc w:val="both"/>
        <w:rPr>
          <w:sz w:val="28"/>
          <w:szCs w:val="28"/>
        </w:rPr>
      </w:pPr>
      <w:r w:rsidRPr="00FE642B">
        <w:rPr>
          <w:sz w:val="28"/>
          <w:szCs w:val="28"/>
        </w:rPr>
        <w:t>Основными задачами, которые необходимо решить в процессе реализации Программы, являются:</w:t>
      </w:r>
    </w:p>
    <w:p w:rsidR="00657FDF" w:rsidRPr="00FE642B" w:rsidRDefault="00657FDF" w:rsidP="00657FDF">
      <w:pPr>
        <w:jc w:val="both"/>
        <w:rPr>
          <w:sz w:val="28"/>
          <w:szCs w:val="28"/>
        </w:rPr>
      </w:pPr>
    </w:p>
    <w:p w:rsidR="00657FDF" w:rsidRPr="00FE642B" w:rsidRDefault="00657FDF" w:rsidP="00657FDF">
      <w:pPr>
        <w:jc w:val="both"/>
        <w:rPr>
          <w:sz w:val="28"/>
          <w:szCs w:val="28"/>
        </w:rPr>
      </w:pPr>
      <w:r w:rsidRPr="00FE642B">
        <w:rPr>
          <w:sz w:val="28"/>
          <w:szCs w:val="28"/>
        </w:rPr>
        <w:t>- повышение электорально-правовой культуры избирателей, кандидатов, организаторов выборов, представителей местных отделений политический партий, общественных организаций, иных участников избирательного процесса;</w:t>
      </w:r>
    </w:p>
    <w:p w:rsidR="00657FDF" w:rsidRPr="00FE642B" w:rsidRDefault="00657FDF" w:rsidP="00657FDF">
      <w:pPr>
        <w:jc w:val="both"/>
        <w:rPr>
          <w:sz w:val="28"/>
          <w:szCs w:val="28"/>
        </w:rPr>
      </w:pPr>
    </w:p>
    <w:p w:rsidR="00657FDF" w:rsidRPr="00FE642B" w:rsidRDefault="00657FDF" w:rsidP="00657FDF">
      <w:pPr>
        <w:jc w:val="both"/>
        <w:rPr>
          <w:sz w:val="28"/>
          <w:szCs w:val="28"/>
        </w:rPr>
      </w:pPr>
      <w:r w:rsidRPr="00FE642B">
        <w:rPr>
          <w:sz w:val="28"/>
          <w:szCs w:val="28"/>
        </w:rPr>
        <w:t>- разработка, изготовление и распространение информационно-разъяснительных материалов, в том числе через средства массовой информации;</w:t>
      </w:r>
    </w:p>
    <w:p w:rsidR="00657FDF" w:rsidRPr="00FE642B" w:rsidRDefault="00657FDF" w:rsidP="00657FDF">
      <w:pPr>
        <w:jc w:val="both"/>
        <w:rPr>
          <w:sz w:val="28"/>
          <w:szCs w:val="28"/>
        </w:rPr>
      </w:pPr>
    </w:p>
    <w:p w:rsidR="00657FDF" w:rsidRPr="00FE642B" w:rsidRDefault="00657FDF" w:rsidP="00657FDF">
      <w:pPr>
        <w:jc w:val="both"/>
        <w:rPr>
          <w:sz w:val="28"/>
          <w:szCs w:val="28"/>
        </w:rPr>
      </w:pPr>
      <w:r w:rsidRPr="00FE642B">
        <w:rPr>
          <w:sz w:val="28"/>
          <w:szCs w:val="28"/>
        </w:rPr>
        <w:t xml:space="preserve">- обеспечение организаторов выборов необходимыми информационно-методическими материалами; </w:t>
      </w:r>
    </w:p>
    <w:p w:rsidR="00657FDF" w:rsidRPr="00FE642B" w:rsidRDefault="00657FDF" w:rsidP="00657FDF">
      <w:pPr>
        <w:jc w:val="both"/>
        <w:rPr>
          <w:sz w:val="28"/>
          <w:szCs w:val="28"/>
        </w:rPr>
      </w:pPr>
    </w:p>
    <w:p w:rsidR="00657FDF" w:rsidRPr="00FE642B" w:rsidRDefault="00657FDF" w:rsidP="00657FDF">
      <w:pPr>
        <w:jc w:val="both"/>
        <w:rPr>
          <w:sz w:val="28"/>
          <w:szCs w:val="28"/>
        </w:rPr>
      </w:pPr>
      <w:r w:rsidRPr="00FE642B">
        <w:rPr>
          <w:sz w:val="28"/>
          <w:szCs w:val="28"/>
        </w:rPr>
        <w:t>- использование современных информационных технологий при подготовке и проведении выборов;</w:t>
      </w:r>
    </w:p>
    <w:p w:rsidR="00657FDF" w:rsidRPr="00FE642B" w:rsidRDefault="00657FDF" w:rsidP="00657FDF">
      <w:pPr>
        <w:jc w:val="both"/>
        <w:rPr>
          <w:sz w:val="28"/>
          <w:szCs w:val="28"/>
        </w:rPr>
      </w:pPr>
    </w:p>
    <w:p w:rsidR="00657FDF" w:rsidRPr="00FE642B" w:rsidRDefault="00657FDF" w:rsidP="00657FDF">
      <w:pPr>
        <w:jc w:val="both"/>
        <w:rPr>
          <w:sz w:val="28"/>
          <w:szCs w:val="28"/>
        </w:rPr>
      </w:pPr>
      <w:r w:rsidRPr="00FE642B">
        <w:rPr>
          <w:sz w:val="28"/>
          <w:szCs w:val="28"/>
        </w:rPr>
        <w:t xml:space="preserve">- создание эффективной системы взаимодействия с участниками реализации Программы, в особенности со средствами массовой информации; </w:t>
      </w:r>
    </w:p>
    <w:p w:rsidR="00657FDF" w:rsidRPr="00FE642B" w:rsidRDefault="00657FDF" w:rsidP="00657FDF">
      <w:pPr>
        <w:jc w:val="both"/>
        <w:rPr>
          <w:sz w:val="28"/>
          <w:szCs w:val="28"/>
        </w:rPr>
      </w:pPr>
    </w:p>
    <w:p w:rsidR="00657FDF" w:rsidRPr="00FE642B" w:rsidRDefault="00657FDF" w:rsidP="00657FDF">
      <w:pPr>
        <w:jc w:val="both"/>
        <w:rPr>
          <w:sz w:val="28"/>
          <w:szCs w:val="28"/>
        </w:rPr>
      </w:pPr>
      <w:r w:rsidRPr="00FE642B">
        <w:rPr>
          <w:sz w:val="28"/>
          <w:szCs w:val="28"/>
        </w:rPr>
        <w:t xml:space="preserve">Мероприятия Программы распределены по </w:t>
      </w:r>
      <w:r>
        <w:rPr>
          <w:sz w:val="28"/>
          <w:szCs w:val="28"/>
        </w:rPr>
        <w:t>четырем</w:t>
      </w:r>
      <w:r w:rsidRPr="00FE642B">
        <w:rPr>
          <w:sz w:val="28"/>
          <w:szCs w:val="28"/>
        </w:rPr>
        <w:t xml:space="preserve"> основным разделам:</w:t>
      </w:r>
    </w:p>
    <w:p w:rsidR="00657FDF" w:rsidRPr="00FE642B" w:rsidRDefault="00657FDF" w:rsidP="00657FDF">
      <w:pPr>
        <w:jc w:val="both"/>
        <w:rPr>
          <w:sz w:val="28"/>
          <w:szCs w:val="28"/>
        </w:rPr>
      </w:pPr>
    </w:p>
    <w:p w:rsidR="00657FDF" w:rsidRPr="00FE642B" w:rsidRDefault="00657FDF" w:rsidP="00657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642B">
        <w:rPr>
          <w:sz w:val="28"/>
          <w:szCs w:val="28"/>
        </w:rPr>
        <w:t>организационно-методические мероприятия;</w:t>
      </w:r>
    </w:p>
    <w:p w:rsidR="00657FDF" w:rsidRPr="00FE642B" w:rsidRDefault="00657FDF" w:rsidP="00657FDF">
      <w:pPr>
        <w:jc w:val="both"/>
        <w:rPr>
          <w:sz w:val="28"/>
          <w:szCs w:val="28"/>
        </w:rPr>
      </w:pPr>
    </w:p>
    <w:p w:rsidR="00657FDF" w:rsidRDefault="00657FDF" w:rsidP="00657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642B">
        <w:rPr>
          <w:sz w:val="28"/>
          <w:szCs w:val="28"/>
        </w:rPr>
        <w:t>использование наружных средств информирования, средств массовой информации, современных информационных технологий для информирования избирателей Константиновского района</w:t>
      </w:r>
      <w:r>
        <w:rPr>
          <w:sz w:val="28"/>
          <w:szCs w:val="28"/>
        </w:rPr>
        <w:t>;</w:t>
      </w:r>
    </w:p>
    <w:p w:rsidR="00657FDF" w:rsidRPr="00FE642B" w:rsidRDefault="00657FDF" w:rsidP="00657FDF">
      <w:pPr>
        <w:jc w:val="both"/>
        <w:rPr>
          <w:sz w:val="28"/>
          <w:szCs w:val="28"/>
        </w:rPr>
      </w:pPr>
    </w:p>
    <w:p w:rsidR="00657FDF" w:rsidRPr="00F66234" w:rsidRDefault="00657FDF" w:rsidP="00657FD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6234">
        <w:rPr>
          <w:bCs/>
          <w:sz w:val="28"/>
          <w:szCs w:val="28"/>
        </w:rPr>
        <w:t>информационно-разъяснительная деятельность среди отдельных категорий избирателей, проведение отдельных публичных и иных массовых мероприятий,  участие в проведении мероприятий,  организуемых органами местного самоуправления</w:t>
      </w:r>
      <w:r>
        <w:rPr>
          <w:bCs/>
          <w:sz w:val="28"/>
          <w:szCs w:val="28"/>
        </w:rPr>
        <w:t>;</w:t>
      </w:r>
    </w:p>
    <w:p w:rsidR="00657FDF" w:rsidRDefault="00657FDF" w:rsidP="00657FDF">
      <w:pPr>
        <w:jc w:val="both"/>
        <w:rPr>
          <w:sz w:val="28"/>
          <w:szCs w:val="28"/>
        </w:rPr>
      </w:pPr>
    </w:p>
    <w:p w:rsidR="00657FDF" w:rsidRPr="009A47C3" w:rsidRDefault="00657FDF" w:rsidP="00657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47C3">
        <w:rPr>
          <w:sz w:val="28"/>
          <w:szCs w:val="28"/>
        </w:rPr>
        <w:t>Обучение организаторов выборов и других участников избирательного процесса.</w:t>
      </w:r>
    </w:p>
    <w:p w:rsidR="00657FDF" w:rsidRPr="00FE642B" w:rsidRDefault="00657FDF" w:rsidP="00657FDF">
      <w:pPr>
        <w:ind w:firstLine="900"/>
        <w:jc w:val="both"/>
        <w:rPr>
          <w:sz w:val="28"/>
          <w:szCs w:val="28"/>
        </w:rPr>
      </w:pPr>
      <w:r w:rsidRPr="00FE642B">
        <w:rPr>
          <w:sz w:val="28"/>
          <w:szCs w:val="28"/>
        </w:rPr>
        <w:t xml:space="preserve">В рамках первого направления планируется проведение на территории Константиновского района серии организационных и информационно-разъяснительных мероприятий для различных категорий участников избирательного процесса в форме семинаров, совещаний, конференций, заседаний «круглых столов», а также заседаний молодежных политических клубов, выставок, экскурсий, дней открытых дверей и других мероприятий. </w:t>
      </w:r>
    </w:p>
    <w:p w:rsidR="00657FDF" w:rsidRPr="00FE642B" w:rsidRDefault="00657FDF" w:rsidP="00657FDF">
      <w:pPr>
        <w:ind w:firstLine="720"/>
        <w:jc w:val="both"/>
        <w:rPr>
          <w:sz w:val="28"/>
          <w:szCs w:val="28"/>
        </w:rPr>
      </w:pPr>
      <w:r w:rsidRPr="00FE642B">
        <w:rPr>
          <w:sz w:val="28"/>
          <w:szCs w:val="28"/>
        </w:rPr>
        <w:lastRenderedPageBreak/>
        <w:t xml:space="preserve">Направление также предусматривает ведение постоянной новостной работы – проведение пресс-конференций, интервью, подготовку и рассылку пресс-релизов, освещающих ход подготовки и проведения </w:t>
      </w:r>
      <w:r>
        <w:rPr>
          <w:sz w:val="28"/>
          <w:szCs w:val="28"/>
        </w:rPr>
        <w:t xml:space="preserve">выборов </w:t>
      </w:r>
      <w:r w:rsidRPr="006D73D9">
        <w:rPr>
          <w:sz w:val="28"/>
          <w:szCs w:val="28"/>
        </w:rPr>
        <w:t xml:space="preserve">депутатов ГДФС РФ седьмого созыва, выборов депутатов представительных органов Константиновского городского и сельских поселений Константиновского района </w:t>
      </w:r>
      <w:r w:rsidRPr="00FE642B">
        <w:rPr>
          <w:sz w:val="28"/>
          <w:szCs w:val="28"/>
        </w:rPr>
        <w:t xml:space="preserve">на территории муниципального образования Константиновский район. </w:t>
      </w:r>
    </w:p>
    <w:p w:rsidR="00657FDF" w:rsidRPr="00FE642B" w:rsidRDefault="00657FDF" w:rsidP="00657FDF">
      <w:pPr>
        <w:ind w:firstLine="720"/>
        <w:jc w:val="both"/>
        <w:rPr>
          <w:sz w:val="28"/>
          <w:szCs w:val="28"/>
        </w:rPr>
      </w:pPr>
      <w:r w:rsidRPr="00FE642B">
        <w:rPr>
          <w:sz w:val="28"/>
          <w:szCs w:val="28"/>
        </w:rPr>
        <w:t xml:space="preserve">С целью стимулирования информационно-разъяснительной деятельности организаторов выборов, активности участия в избирательной кампании по выборам </w:t>
      </w:r>
      <w:r w:rsidRPr="006D73D9">
        <w:rPr>
          <w:sz w:val="28"/>
          <w:szCs w:val="28"/>
        </w:rPr>
        <w:t xml:space="preserve">депутатов ГДФС РФ седьмого созыва, выборов депутатов представительных органов Константиновского городского и сельских поселений Константиновского района </w:t>
      </w:r>
      <w:r w:rsidRPr="00FE642B">
        <w:rPr>
          <w:sz w:val="28"/>
          <w:szCs w:val="28"/>
        </w:rPr>
        <w:t>других участников избирательного процесса предусмотрено участие в ряде конкурсов, организованных Избирательной комиссией Ростовской области.</w:t>
      </w:r>
    </w:p>
    <w:p w:rsidR="00657FDF" w:rsidRPr="00FE642B" w:rsidRDefault="00657FDF" w:rsidP="00657FDF">
      <w:pPr>
        <w:ind w:firstLine="720"/>
        <w:jc w:val="both"/>
        <w:rPr>
          <w:sz w:val="28"/>
          <w:szCs w:val="28"/>
        </w:rPr>
      </w:pPr>
      <w:r w:rsidRPr="00FE642B">
        <w:rPr>
          <w:sz w:val="28"/>
          <w:szCs w:val="28"/>
        </w:rPr>
        <w:t xml:space="preserve">В рамках второго раздела перечня мероприятий Программы основное внимание уделяется </w:t>
      </w:r>
      <w:r>
        <w:rPr>
          <w:sz w:val="28"/>
          <w:szCs w:val="28"/>
        </w:rPr>
        <w:t>выпуску информационно-разъяснительной и методической продукции</w:t>
      </w:r>
      <w:r w:rsidRPr="009A47C3">
        <w:rPr>
          <w:sz w:val="28"/>
          <w:szCs w:val="28"/>
        </w:rPr>
        <w:t xml:space="preserve">, </w:t>
      </w:r>
      <w:r w:rsidRPr="00FE642B">
        <w:rPr>
          <w:sz w:val="28"/>
          <w:szCs w:val="28"/>
        </w:rPr>
        <w:t xml:space="preserve">обеспечению участковых избирательных комиссий необходимой печатной продукцией, </w:t>
      </w:r>
      <w:r>
        <w:rPr>
          <w:sz w:val="28"/>
          <w:szCs w:val="28"/>
        </w:rPr>
        <w:t xml:space="preserve">изготовленной территориальной избирательной комиссией Константиновского района и </w:t>
      </w:r>
      <w:r w:rsidRPr="00FE642B">
        <w:rPr>
          <w:sz w:val="28"/>
          <w:szCs w:val="28"/>
        </w:rPr>
        <w:t>полученной из Избирательной комиссии Ростовской области, а также информационно-методическому обеспечению участников избирательного процесса на территории Константиновского района.</w:t>
      </w:r>
    </w:p>
    <w:p w:rsidR="00657FDF" w:rsidRPr="00FE642B" w:rsidRDefault="00657FDF" w:rsidP="00657FDF">
      <w:pPr>
        <w:ind w:firstLine="720"/>
        <w:jc w:val="both"/>
        <w:rPr>
          <w:sz w:val="28"/>
          <w:szCs w:val="28"/>
        </w:rPr>
      </w:pPr>
      <w:r w:rsidRPr="00FE642B">
        <w:rPr>
          <w:sz w:val="28"/>
          <w:szCs w:val="28"/>
        </w:rPr>
        <w:t xml:space="preserve">Ряд мероприятий второго раздела Программы связан с использованием  для информирования избирателей современных информационных технологий, в частности информационно-телекоммуникационной сети общего пользования Интернет для размещения информации о ходе подготовки и проведения выборов </w:t>
      </w:r>
      <w:r w:rsidRPr="006D73D9">
        <w:rPr>
          <w:sz w:val="28"/>
          <w:szCs w:val="28"/>
        </w:rPr>
        <w:t>депутатов ГДФС РФ седьмого созыва, выборов депутатов представительных органов Константиновского городского и сельских поселений Константиновского района</w:t>
      </w:r>
      <w:r w:rsidRPr="00FE642B">
        <w:rPr>
          <w:sz w:val="28"/>
          <w:szCs w:val="28"/>
        </w:rPr>
        <w:t xml:space="preserve">. Особое внимание планируется уделить созданию и регулярному наполнению специальных разделов интернет-ресурса территориальной избирательной комиссии Константиновского района. </w:t>
      </w:r>
    </w:p>
    <w:p w:rsidR="00657FDF" w:rsidRPr="00FA13A2" w:rsidRDefault="00657FDF" w:rsidP="00657FDF">
      <w:pPr>
        <w:ind w:firstLine="720"/>
        <w:jc w:val="both"/>
        <w:rPr>
          <w:sz w:val="28"/>
          <w:szCs w:val="28"/>
        </w:rPr>
      </w:pPr>
      <w:r w:rsidRPr="00276F0E">
        <w:rPr>
          <w:sz w:val="28"/>
          <w:szCs w:val="28"/>
        </w:rPr>
        <w:t xml:space="preserve">Третий раздел Программы связан с реализацией </w:t>
      </w:r>
      <w:r>
        <w:rPr>
          <w:sz w:val="28"/>
          <w:szCs w:val="28"/>
        </w:rPr>
        <w:t>п</w:t>
      </w:r>
      <w:r w:rsidRPr="00276F0E">
        <w:rPr>
          <w:sz w:val="28"/>
          <w:szCs w:val="28"/>
        </w:rPr>
        <w:t>еречня мероприятий ТИК по обеспечению избирательных прав граждан с ограниченными физическими возможностями, впервые голосующими избирателями</w:t>
      </w:r>
      <w:r>
        <w:rPr>
          <w:sz w:val="28"/>
          <w:szCs w:val="28"/>
        </w:rPr>
        <w:t>.</w:t>
      </w:r>
      <w:r w:rsidRPr="008D7A89">
        <w:rPr>
          <w:b/>
        </w:rPr>
        <w:t xml:space="preserve"> </w:t>
      </w:r>
      <w:r w:rsidRPr="00FA13A2">
        <w:rPr>
          <w:sz w:val="28"/>
          <w:szCs w:val="28"/>
        </w:rPr>
        <w:t>Проверк</w:t>
      </w:r>
      <w:r>
        <w:rPr>
          <w:sz w:val="28"/>
          <w:szCs w:val="28"/>
        </w:rPr>
        <w:t>ой</w:t>
      </w:r>
      <w:r w:rsidRPr="00FA13A2">
        <w:rPr>
          <w:sz w:val="28"/>
          <w:szCs w:val="28"/>
        </w:rPr>
        <w:t xml:space="preserve"> сведений об избирателях.</w:t>
      </w:r>
    </w:p>
    <w:p w:rsidR="00657FDF" w:rsidRDefault="00657FDF" w:rsidP="00657F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четвертого раздела Программы направлены на правовое просвещение организаторов выборов</w:t>
      </w:r>
      <w:r w:rsidRPr="009A47C3">
        <w:rPr>
          <w:sz w:val="28"/>
          <w:szCs w:val="28"/>
        </w:rPr>
        <w:t xml:space="preserve">, </w:t>
      </w:r>
      <w:r>
        <w:rPr>
          <w:sz w:val="28"/>
          <w:szCs w:val="28"/>
        </w:rPr>
        <w:t>избирателей</w:t>
      </w:r>
      <w:r w:rsidRPr="009A47C3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представителей политических партий</w:t>
      </w:r>
      <w:r w:rsidRPr="009A47C3">
        <w:rPr>
          <w:sz w:val="28"/>
          <w:szCs w:val="28"/>
        </w:rPr>
        <w:t xml:space="preserve">, </w:t>
      </w:r>
      <w:r>
        <w:rPr>
          <w:sz w:val="28"/>
          <w:szCs w:val="28"/>
        </w:rPr>
        <w:t>иных общественных объединений</w:t>
      </w:r>
      <w:r w:rsidRPr="009A47C3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представителей СМИ</w:t>
      </w:r>
      <w:r w:rsidRPr="009A47C3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работников правоохранительных органов</w:t>
      </w:r>
      <w:r w:rsidRPr="00FE642B">
        <w:rPr>
          <w:sz w:val="28"/>
          <w:szCs w:val="28"/>
        </w:rPr>
        <w:t xml:space="preserve">. </w:t>
      </w:r>
    </w:p>
    <w:p w:rsidR="00657FDF" w:rsidRPr="00FE642B" w:rsidRDefault="00657FDF" w:rsidP="00657FDF">
      <w:pPr>
        <w:ind w:firstLine="720"/>
        <w:jc w:val="both"/>
        <w:rPr>
          <w:sz w:val="28"/>
          <w:szCs w:val="28"/>
        </w:rPr>
      </w:pPr>
    </w:p>
    <w:p w:rsidR="00657FDF" w:rsidRPr="00FE642B" w:rsidRDefault="00657FDF" w:rsidP="00657FDF">
      <w:pPr>
        <w:jc w:val="both"/>
        <w:rPr>
          <w:sz w:val="28"/>
          <w:szCs w:val="28"/>
        </w:rPr>
      </w:pPr>
      <w:r w:rsidRPr="00FE642B">
        <w:rPr>
          <w:sz w:val="28"/>
          <w:szCs w:val="28"/>
        </w:rPr>
        <w:t>Основные ожидаемые результаты реализации Программы:</w:t>
      </w:r>
    </w:p>
    <w:p w:rsidR="00657FDF" w:rsidRPr="00FE642B" w:rsidRDefault="00657FDF" w:rsidP="00657FDF">
      <w:pPr>
        <w:jc w:val="both"/>
        <w:rPr>
          <w:sz w:val="28"/>
          <w:szCs w:val="28"/>
        </w:rPr>
      </w:pPr>
    </w:p>
    <w:p w:rsidR="00657FDF" w:rsidRPr="00FE642B" w:rsidRDefault="00657FDF" w:rsidP="00657FDF">
      <w:pPr>
        <w:jc w:val="both"/>
        <w:rPr>
          <w:sz w:val="28"/>
          <w:szCs w:val="28"/>
        </w:rPr>
      </w:pPr>
      <w:r w:rsidRPr="00FE642B">
        <w:rPr>
          <w:sz w:val="28"/>
          <w:szCs w:val="28"/>
        </w:rPr>
        <w:t xml:space="preserve">- повышение качества работы избирательных комиссий; </w:t>
      </w:r>
    </w:p>
    <w:p w:rsidR="00657FDF" w:rsidRPr="00FE642B" w:rsidRDefault="00657FDF" w:rsidP="00657FDF">
      <w:pPr>
        <w:jc w:val="both"/>
        <w:rPr>
          <w:sz w:val="28"/>
          <w:szCs w:val="28"/>
        </w:rPr>
      </w:pPr>
    </w:p>
    <w:p w:rsidR="00657FDF" w:rsidRPr="00FE642B" w:rsidRDefault="00657FDF" w:rsidP="00657FDF">
      <w:pPr>
        <w:jc w:val="both"/>
        <w:rPr>
          <w:sz w:val="28"/>
          <w:szCs w:val="28"/>
        </w:rPr>
      </w:pPr>
      <w:r w:rsidRPr="00FE642B">
        <w:rPr>
          <w:sz w:val="28"/>
          <w:szCs w:val="28"/>
        </w:rPr>
        <w:t>- формирование позитивного отношения избирателей Константиновского района к избирательной системе, повышение доверия к деятельности организаторов выборов;</w:t>
      </w:r>
    </w:p>
    <w:p w:rsidR="00657FDF" w:rsidRPr="00FE642B" w:rsidRDefault="00657FDF" w:rsidP="00657FDF">
      <w:pPr>
        <w:jc w:val="both"/>
        <w:rPr>
          <w:sz w:val="28"/>
          <w:szCs w:val="28"/>
        </w:rPr>
      </w:pPr>
    </w:p>
    <w:p w:rsidR="00657FDF" w:rsidRPr="00FE642B" w:rsidRDefault="00657FDF" w:rsidP="00657FDF">
      <w:pPr>
        <w:jc w:val="both"/>
        <w:rPr>
          <w:sz w:val="28"/>
          <w:szCs w:val="28"/>
        </w:rPr>
      </w:pPr>
      <w:r w:rsidRPr="00FE642B">
        <w:rPr>
          <w:sz w:val="28"/>
          <w:szCs w:val="28"/>
        </w:rPr>
        <w:lastRenderedPageBreak/>
        <w:t xml:space="preserve">- получение </w:t>
      </w:r>
      <w:proofErr w:type="gramStart"/>
      <w:r w:rsidRPr="00FE642B">
        <w:rPr>
          <w:sz w:val="28"/>
          <w:szCs w:val="28"/>
        </w:rPr>
        <w:t>гражданами</w:t>
      </w:r>
      <w:proofErr w:type="gramEnd"/>
      <w:r w:rsidRPr="00FE642B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проживающими на территории Константиновского района</w:t>
      </w:r>
      <w:r w:rsidRPr="00FE642B">
        <w:rPr>
          <w:sz w:val="28"/>
          <w:szCs w:val="28"/>
        </w:rPr>
        <w:t xml:space="preserve"> полной и достоверной информации о подготовке и проведении выборов </w:t>
      </w:r>
      <w:r w:rsidRPr="006D73D9">
        <w:rPr>
          <w:sz w:val="28"/>
          <w:szCs w:val="28"/>
        </w:rPr>
        <w:t>депутатов ГДФС РФ седьмого созыва, выборов депутатов представительных органов Константиновского городского и сельских поселений Константиновского района</w:t>
      </w:r>
      <w:r w:rsidRPr="00FE642B">
        <w:rPr>
          <w:sz w:val="28"/>
          <w:szCs w:val="28"/>
        </w:rPr>
        <w:t>;</w:t>
      </w:r>
    </w:p>
    <w:p w:rsidR="00657FDF" w:rsidRPr="00FE642B" w:rsidRDefault="00657FDF" w:rsidP="00657FDF">
      <w:pPr>
        <w:jc w:val="both"/>
        <w:rPr>
          <w:sz w:val="28"/>
          <w:szCs w:val="28"/>
        </w:rPr>
      </w:pPr>
    </w:p>
    <w:p w:rsidR="00657FDF" w:rsidRPr="00FE642B" w:rsidRDefault="00657FDF" w:rsidP="00657FDF">
      <w:pPr>
        <w:jc w:val="both"/>
        <w:rPr>
          <w:sz w:val="28"/>
          <w:szCs w:val="28"/>
        </w:rPr>
      </w:pPr>
      <w:r w:rsidRPr="00FE642B">
        <w:rPr>
          <w:sz w:val="28"/>
          <w:szCs w:val="28"/>
        </w:rPr>
        <w:t xml:space="preserve">- повышение уровня участия избирателей Константиновского района в голосовании на выборах </w:t>
      </w:r>
      <w:r w:rsidRPr="006D73D9">
        <w:rPr>
          <w:sz w:val="28"/>
          <w:szCs w:val="28"/>
        </w:rPr>
        <w:t>депутатов ГДФС РФ седьмого созыва, выборов депутатов представительных органов Константиновского городского и сельских поселений Константиновского района</w:t>
      </w:r>
      <w:r w:rsidRPr="00FE642B">
        <w:rPr>
          <w:sz w:val="28"/>
          <w:szCs w:val="28"/>
        </w:rPr>
        <w:t>;</w:t>
      </w:r>
    </w:p>
    <w:p w:rsidR="00657FDF" w:rsidRPr="00FE642B" w:rsidRDefault="00657FDF" w:rsidP="00657FDF">
      <w:pPr>
        <w:jc w:val="both"/>
        <w:rPr>
          <w:sz w:val="28"/>
          <w:szCs w:val="28"/>
        </w:rPr>
      </w:pPr>
    </w:p>
    <w:p w:rsidR="00657FDF" w:rsidRPr="00FE642B" w:rsidRDefault="00657FDF" w:rsidP="00657FDF">
      <w:pPr>
        <w:jc w:val="both"/>
        <w:rPr>
          <w:sz w:val="28"/>
          <w:szCs w:val="28"/>
        </w:rPr>
      </w:pPr>
      <w:r w:rsidRPr="00FE642B">
        <w:rPr>
          <w:sz w:val="28"/>
          <w:szCs w:val="28"/>
        </w:rPr>
        <w:t xml:space="preserve">- обеспечение открытости и гласности при проведении </w:t>
      </w:r>
      <w:r>
        <w:rPr>
          <w:sz w:val="28"/>
          <w:szCs w:val="28"/>
        </w:rPr>
        <w:t xml:space="preserve">выборов </w:t>
      </w:r>
      <w:r w:rsidRPr="006D73D9">
        <w:rPr>
          <w:sz w:val="28"/>
          <w:szCs w:val="28"/>
        </w:rPr>
        <w:t>депутатов ГДФС РФ седьмого созыва, выборов депутатов представительных органов Константиновского городского и сельских поселений Константиновского района</w:t>
      </w:r>
      <w:r>
        <w:rPr>
          <w:sz w:val="28"/>
          <w:szCs w:val="28"/>
        </w:rPr>
        <w:t>,</w:t>
      </w:r>
      <w:r w:rsidRPr="00F13A40">
        <w:rPr>
          <w:sz w:val="28"/>
          <w:szCs w:val="28"/>
        </w:rPr>
        <w:t xml:space="preserve"> </w:t>
      </w:r>
      <w:r w:rsidRPr="00FE642B">
        <w:rPr>
          <w:sz w:val="28"/>
          <w:szCs w:val="28"/>
        </w:rPr>
        <w:t>повышение общей информированности населения о данной избирательной кампании;</w:t>
      </w:r>
    </w:p>
    <w:p w:rsidR="00657FDF" w:rsidRPr="00FE642B" w:rsidRDefault="00657FDF" w:rsidP="00657FDF">
      <w:pPr>
        <w:jc w:val="both"/>
        <w:rPr>
          <w:sz w:val="28"/>
          <w:szCs w:val="28"/>
        </w:rPr>
      </w:pPr>
    </w:p>
    <w:p w:rsidR="00657FDF" w:rsidRDefault="00657FDF" w:rsidP="00657FDF">
      <w:pPr>
        <w:jc w:val="both"/>
        <w:rPr>
          <w:color w:val="000000"/>
          <w:spacing w:val="-7"/>
        </w:rPr>
      </w:pPr>
      <w:r w:rsidRPr="00FE642B">
        <w:rPr>
          <w:sz w:val="28"/>
          <w:szCs w:val="28"/>
        </w:rPr>
        <w:t>- обеспечение применения в избирательном процессе современных информационных технологий.</w:t>
      </w:r>
    </w:p>
    <w:p w:rsidR="00657FDF" w:rsidRDefault="00657FDF" w:rsidP="00657FDF">
      <w:pPr>
        <w:shd w:val="clear" w:color="auto" w:fill="FFFFFF"/>
        <w:ind w:left="10260"/>
        <w:rPr>
          <w:color w:val="000000"/>
          <w:spacing w:val="-7"/>
        </w:rPr>
      </w:pPr>
    </w:p>
    <w:p w:rsidR="00657FDF" w:rsidRDefault="00657FDF" w:rsidP="00657FDF">
      <w:pPr>
        <w:shd w:val="clear" w:color="auto" w:fill="FFFFFF"/>
        <w:ind w:left="10260"/>
        <w:rPr>
          <w:color w:val="000000"/>
          <w:spacing w:val="-7"/>
        </w:rPr>
        <w:sectPr w:rsidR="00657FDF" w:rsidSect="006075AD">
          <w:headerReference w:type="even" r:id="rId5"/>
          <w:headerReference w:type="default" r:id="rId6"/>
          <w:pgSz w:w="11907" w:h="16840" w:code="9"/>
          <w:pgMar w:top="1134" w:right="747" w:bottom="539" w:left="1134" w:header="720" w:footer="720" w:gutter="0"/>
          <w:pgNumType w:start="1"/>
          <w:cols w:space="720"/>
        </w:sectPr>
      </w:pPr>
    </w:p>
    <w:p w:rsidR="00657FDF" w:rsidRDefault="00657FDF" w:rsidP="00657FDF">
      <w:pPr>
        <w:shd w:val="clear" w:color="auto" w:fill="FFFFFF"/>
        <w:ind w:left="10260"/>
        <w:rPr>
          <w:color w:val="000000"/>
          <w:spacing w:val="-7"/>
        </w:rPr>
      </w:pPr>
      <w:r w:rsidRPr="00C35D4B">
        <w:rPr>
          <w:color w:val="000000"/>
          <w:spacing w:val="-7"/>
        </w:rPr>
        <w:lastRenderedPageBreak/>
        <w:t xml:space="preserve">Приложение № </w:t>
      </w:r>
      <w:r>
        <w:rPr>
          <w:color w:val="000000"/>
          <w:spacing w:val="-7"/>
        </w:rPr>
        <w:t>2</w:t>
      </w:r>
      <w:r w:rsidRPr="00C35D4B">
        <w:rPr>
          <w:color w:val="000000"/>
          <w:spacing w:val="-7"/>
        </w:rPr>
        <w:t xml:space="preserve"> </w:t>
      </w:r>
    </w:p>
    <w:p w:rsidR="00657FDF" w:rsidRDefault="00657FDF" w:rsidP="00657FDF">
      <w:pPr>
        <w:shd w:val="clear" w:color="auto" w:fill="FFFFFF"/>
        <w:ind w:left="10260"/>
        <w:rPr>
          <w:color w:val="000000"/>
        </w:rPr>
      </w:pPr>
      <w:r w:rsidRPr="00C35D4B">
        <w:rPr>
          <w:color w:val="000000"/>
        </w:rPr>
        <w:t xml:space="preserve">к постановлению </w:t>
      </w:r>
    </w:p>
    <w:p w:rsidR="00657FDF" w:rsidRPr="00C35D4B" w:rsidRDefault="00657FDF" w:rsidP="00657FDF">
      <w:pPr>
        <w:shd w:val="clear" w:color="auto" w:fill="FFFFFF"/>
        <w:ind w:left="10260"/>
        <w:rPr>
          <w:color w:val="000000"/>
        </w:rPr>
      </w:pPr>
      <w:r>
        <w:rPr>
          <w:color w:val="000000"/>
        </w:rPr>
        <w:t>т</w:t>
      </w:r>
      <w:r w:rsidRPr="00C35D4B">
        <w:rPr>
          <w:color w:val="000000"/>
        </w:rPr>
        <w:t>ерриториальной и</w:t>
      </w:r>
      <w:r w:rsidRPr="00C35D4B">
        <w:rPr>
          <w:color w:val="000000"/>
          <w:spacing w:val="-2"/>
        </w:rPr>
        <w:t>збирательной ко</w:t>
      </w:r>
      <w:r w:rsidRPr="00C35D4B">
        <w:rPr>
          <w:color w:val="000000"/>
          <w:spacing w:val="-2"/>
        </w:rPr>
        <w:lastRenderedPageBreak/>
        <w:t xml:space="preserve">миссии </w:t>
      </w:r>
      <w:r w:rsidRPr="00C35D4B">
        <w:rPr>
          <w:color w:val="000000"/>
        </w:rPr>
        <w:t>Константиновского района</w:t>
      </w:r>
    </w:p>
    <w:p w:rsidR="00657FDF" w:rsidRPr="00C35D4B" w:rsidRDefault="00657FDF" w:rsidP="00657FDF">
      <w:pPr>
        <w:shd w:val="clear" w:color="auto" w:fill="FFFFFF"/>
        <w:ind w:left="10260"/>
      </w:pPr>
      <w:r w:rsidRPr="00C35D4B">
        <w:rPr>
          <w:color w:val="000000"/>
          <w:spacing w:val="-1"/>
        </w:rPr>
        <w:t xml:space="preserve">от </w:t>
      </w:r>
      <w:r>
        <w:rPr>
          <w:color w:val="000000"/>
          <w:spacing w:val="-1"/>
        </w:rPr>
        <w:t>28.12.2015г.</w:t>
      </w:r>
      <w:r w:rsidRPr="00C35D4B">
        <w:rPr>
          <w:color w:val="000000"/>
          <w:spacing w:val="-1"/>
        </w:rPr>
        <w:t xml:space="preserve"> </w:t>
      </w:r>
      <w:r w:rsidRPr="00C35D4B">
        <w:rPr>
          <w:color w:val="000000"/>
          <w:spacing w:val="7"/>
        </w:rPr>
        <w:t>№</w:t>
      </w:r>
      <w:r>
        <w:rPr>
          <w:color w:val="000000"/>
          <w:spacing w:val="7"/>
        </w:rPr>
        <w:t>168-1</w:t>
      </w:r>
    </w:p>
    <w:p w:rsidR="00657FDF" w:rsidRDefault="00657FDF" w:rsidP="00657FDF">
      <w:pPr>
        <w:jc w:val="center"/>
        <w:rPr>
          <w:b/>
          <w:bCs/>
          <w:sz w:val="28"/>
          <w:szCs w:val="28"/>
        </w:rPr>
      </w:pPr>
    </w:p>
    <w:p w:rsidR="00657FDF" w:rsidRPr="00AB0418" w:rsidRDefault="00657FDF" w:rsidP="00657FDF">
      <w:pPr>
        <w:jc w:val="center"/>
        <w:rPr>
          <w:b/>
          <w:bCs/>
          <w:sz w:val="28"/>
          <w:szCs w:val="28"/>
        </w:rPr>
      </w:pPr>
      <w:r w:rsidRPr="00AB0418">
        <w:rPr>
          <w:b/>
          <w:bCs/>
          <w:sz w:val="28"/>
          <w:szCs w:val="28"/>
        </w:rPr>
        <w:t xml:space="preserve">Перечень мероприятий </w:t>
      </w:r>
    </w:p>
    <w:p w:rsidR="00657FDF" w:rsidRDefault="00657FDF" w:rsidP="00657FDF">
      <w:pPr>
        <w:jc w:val="center"/>
        <w:rPr>
          <w:b/>
          <w:bCs/>
          <w:sz w:val="28"/>
          <w:szCs w:val="28"/>
        </w:rPr>
      </w:pPr>
      <w:r w:rsidRPr="00AB0418">
        <w:rPr>
          <w:b/>
          <w:bCs/>
          <w:sz w:val="28"/>
          <w:szCs w:val="28"/>
        </w:rPr>
        <w:t xml:space="preserve">Программы </w:t>
      </w:r>
      <w:r w:rsidRPr="0008378B">
        <w:rPr>
          <w:b/>
          <w:bCs/>
          <w:sz w:val="28"/>
          <w:szCs w:val="28"/>
        </w:rPr>
        <w:t xml:space="preserve">информационно-разъяснительной деятельности территориальной избирательной комиссии </w:t>
      </w:r>
      <w:r>
        <w:rPr>
          <w:b/>
          <w:bCs/>
          <w:sz w:val="28"/>
          <w:szCs w:val="28"/>
        </w:rPr>
        <w:t>Константиновского района в</w:t>
      </w:r>
      <w:r w:rsidRPr="0008378B">
        <w:rPr>
          <w:b/>
          <w:bCs/>
          <w:sz w:val="28"/>
          <w:szCs w:val="28"/>
        </w:rPr>
        <w:t xml:space="preserve"> период подготовки и проведения выборов </w:t>
      </w:r>
      <w:r>
        <w:rPr>
          <w:b/>
          <w:bCs/>
          <w:sz w:val="28"/>
          <w:szCs w:val="28"/>
        </w:rPr>
        <w:t xml:space="preserve">депутатов </w:t>
      </w:r>
    </w:p>
    <w:p w:rsidR="00657FDF" w:rsidRPr="0008378B" w:rsidRDefault="00657FDF" w:rsidP="00657FDF">
      <w:pPr>
        <w:jc w:val="center"/>
        <w:rPr>
          <w:b/>
          <w:bCs/>
          <w:sz w:val="28"/>
          <w:szCs w:val="28"/>
        </w:rPr>
      </w:pPr>
      <w:r w:rsidRPr="006D73D9">
        <w:rPr>
          <w:b/>
          <w:sz w:val="28"/>
          <w:szCs w:val="28"/>
        </w:rPr>
        <w:lastRenderedPageBreak/>
        <w:t>ГДФС РФ седьмого созыва, выборов депутатов представительных органов Константиновского городского и сельских поселений Константиновского района на 2016 год</w:t>
      </w:r>
      <w:r>
        <w:rPr>
          <w:b/>
          <w:bCs/>
          <w:sz w:val="28"/>
          <w:szCs w:val="28"/>
        </w:rPr>
        <w:t>.</w:t>
      </w:r>
    </w:p>
    <w:p w:rsidR="00657FDF" w:rsidRDefault="00657FDF" w:rsidP="00657FD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57FDF" w:rsidRDefault="00657FDF" w:rsidP="00657FDF">
      <w:pPr>
        <w:rPr>
          <w:b/>
          <w:bCs/>
          <w:sz w:val="32"/>
          <w:szCs w:val="3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6"/>
        <w:gridCol w:w="8"/>
        <w:gridCol w:w="4783"/>
        <w:gridCol w:w="2999"/>
        <w:gridCol w:w="1679"/>
        <w:gridCol w:w="2399"/>
        <w:gridCol w:w="2406"/>
      </w:tblGrid>
      <w:tr w:rsidR="00657FDF" w:rsidRPr="008D7A89" w:rsidTr="00017286">
        <w:trPr>
          <w:tblHeader/>
        </w:trPr>
        <w:tc>
          <w:tcPr>
            <w:tcW w:w="962" w:type="dxa"/>
            <w:gridSpan w:val="3"/>
          </w:tcPr>
          <w:p w:rsidR="00657FDF" w:rsidRPr="008D7A89" w:rsidRDefault="00657FDF" w:rsidP="00017286">
            <w:pPr>
              <w:rPr>
                <w:b/>
              </w:rPr>
            </w:pPr>
            <w:r w:rsidRPr="008D7A89">
              <w:rPr>
                <w:b/>
              </w:rPr>
              <w:t xml:space="preserve">№ </w:t>
            </w:r>
            <w:proofErr w:type="gramStart"/>
            <w:r w:rsidRPr="008D7A89">
              <w:rPr>
                <w:b/>
              </w:rPr>
              <w:t>п</w:t>
            </w:r>
            <w:proofErr w:type="gramEnd"/>
            <w:r w:rsidRPr="008D7A89">
              <w:rPr>
                <w:b/>
                <w:lang w:val="en-US"/>
              </w:rPr>
              <w:t>/</w:t>
            </w:r>
            <w:r w:rsidRPr="008D7A89">
              <w:rPr>
                <w:b/>
              </w:rPr>
              <w:t>п</w:t>
            </w:r>
          </w:p>
        </w:tc>
        <w:tc>
          <w:tcPr>
            <w:tcW w:w="4783" w:type="dxa"/>
          </w:tcPr>
          <w:p w:rsidR="00657FDF" w:rsidRPr="008D7A89" w:rsidRDefault="00657FDF" w:rsidP="00017286">
            <w:pPr>
              <w:jc w:val="center"/>
              <w:rPr>
                <w:b/>
              </w:rPr>
            </w:pPr>
            <w:r w:rsidRPr="008D7A89">
              <w:rPr>
                <w:b/>
              </w:rPr>
              <w:t>Наименование</w:t>
            </w:r>
          </w:p>
        </w:tc>
        <w:tc>
          <w:tcPr>
            <w:tcW w:w="2999" w:type="dxa"/>
          </w:tcPr>
          <w:p w:rsidR="00657FDF" w:rsidRPr="008D7A89" w:rsidRDefault="00657FDF" w:rsidP="00017286">
            <w:pPr>
              <w:jc w:val="center"/>
              <w:rPr>
                <w:b/>
              </w:rPr>
            </w:pPr>
            <w:r w:rsidRPr="008D7A89">
              <w:rPr>
                <w:b/>
              </w:rPr>
              <w:t>Исполнители</w:t>
            </w:r>
          </w:p>
        </w:tc>
        <w:tc>
          <w:tcPr>
            <w:tcW w:w="1679" w:type="dxa"/>
          </w:tcPr>
          <w:p w:rsidR="00657FDF" w:rsidRPr="008D7A89" w:rsidRDefault="00657FDF" w:rsidP="00017286">
            <w:pPr>
              <w:jc w:val="center"/>
              <w:rPr>
                <w:b/>
              </w:rPr>
            </w:pPr>
            <w:r w:rsidRPr="008D7A89">
              <w:rPr>
                <w:b/>
              </w:rPr>
              <w:t>Сроки реализации</w:t>
            </w: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:rsidR="00657FDF" w:rsidRPr="008D7A89" w:rsidRDefault="00657FDF" w:rsidP="00017286">
            <w:pPr>
              <w:jc w:val="center"/>
              <w:rPr>
                <w:b/>
              </w:rPr>
            </w:pPr>
            <w:r w:rsidRPr="008D7A89">
              <w:rPr>
                <w:b/>
              </w:rPr>
              <w:t>Источник финансирования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F" w:rsidRPr="008D7A89" w:rsidRDefault="00657FDF" w:rsidP="00017286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57FDF" w:rsidRPr="008D7A89" w:rsidTr="00017286">
        <w:tblPrEx>
          <w:tblLook w:val="0000"/>
        </w:tblPrEx>
        <w:trPr>
          <w:trHeight w:val="653"/>
        </w:trPr>
        <w:tc>
          <w:tcPr>
            <w:tcW w:w="15228" w:type="dxa"/>
            <w:gridSpan w:val="8"/>
          </w:tcPr>
          <w:p w:rsidR="00657FDF" w:rsidRPr="008D7A89" w:rsidRDefault="00657FDF" w:rsidP="00017286">
            <w:pPr>
              <w:jc w:val="center"/>
              <w:rPr>
                <w:b/>
                <w:bCs/>
              </w:rPr>
            </w:pPr>
            <w:r w:rsidRPr="008D7A89">
              <w:rPr>
                <w:b/>
                <w:bCs/>
              </w:rPr>
              <w:t>1. Организационно-методические мероприятия</w:t>
            </w: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54" w:type="dxa"/>
            <w:gridSpan w:val="2"/>
          </w:tcPr>
          <w:p w:rsidR="00657FDF" w:rsidRPr="008D7A89" w:rsidRDefault="00657FDF" w:rsidP="00017286">
            <w:r w:rsidRPr="008D7A89">
              <w:t>1.1</w:t>
            </w:r>
          </w:p>
        </w:tc>
        <w:tc>
          <w:tcPr>
            <w:tcW w:w="4791" w:type="dxa"/>
            <w:gridSpan w:val="2"/>
          </w:tcPr>
          <w:p w:rsidR="00657FDF" w:rsidRPr="008D7A89" w:rsidRDefault="00657FDF" w:rsidP="00017286">
            <w:pPr>
              <w:jc w:val="both"/>
            </w:pPr>
            <w:r w:rsidRPr="008D7A89">
              <w:t xml:space="preserve">Проведение и участие в проведении совещаний, семинаров, рабочих встреч, заседаний «круглых столов»  с органами местного самоуправления, общественными объединениями по вопросам обеспечения избирательных прав и подготовки к выборам </w:t>
            </w:r>
          </w:p>
        </w:tc>
        <w:tc>
          <w:tcPr>
            <w:tcW w:w="2999" w:type="dxa"/>
          </w:tcPr>
          <w:p w:rsidR="00657FDF" w:rsidRPr="008D7A89" w:rsidRDefault="00657FDF" w:rsidP="00017286">
            <w:r w:rsidRPr="008D7A89">
              <w:t>Члены ТИК</w:t>
            </w:r>
          </w:p>
        </w:tc>
        <w:tc>
          <w:tcPr>
            <w:tcW w:w="1679" w:type="dxa"/>
          </w:tcPr>
          <w:p w:rsidR="00657FDF" w:rsidRPr="008D7A89" w:rsidRDefault="00657FDF" w:rsidP="00017286">
            <w:r w:rsidRPr="008D7A89">
              <w:t>Весь период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54" w:type="dxa"/>
            <w:gridSpan w:val="2"/>
          </w:tcPr>
          <w:p w:rsidR="00657FDF" w:rsidRPr="008D7A89" w:rsidRDefault="00657FDF" w:rsidP="00017286">
            <w:r w:rsidRPr="008D7A89">
              <w:t>1.2</w:t>
            </w:r>
          </w:p>
        </w:tc>
        <w:tc>
          <w:tcPr>
            <w:tcW w:w="4791" w:type="dxa"/>
            <w:gridSpan w:val="2"/>
          </w:tcPr>
          <w:p w:rsidR="00657FDF" w:rsidRPr="008D7A89" w:rsidRDefault="00657FDF" w:rsidP="00017286">
            <w:pPr>
              <w:pageBreakBefore/>
              <w:autoSpaceDE w:val="0"/>
              <w:autoSpaceDN w:val="0"/>
              <w:adjustRightInd w:val="0"/>
              <w:jc w:val="both"/>
              <w:outlineLvl w:val="2"/>
            </w:pPr>
            <w:r w:rsidRPr="008D7A89">
              <w:t>Проведение конкурса среди участковых избирательных комиссий на лучшую организацию работы в области информационно-разъяснительной деятельности в период проведения выборов, качественной сверки списков избирателей и электоральной активности избирателей</w:t>
            </w:r>
          </w:p>
        </w:tc>
        <w:tc>
          <w:tcPr>
            <w:tcW w:w="2999" w:type="dxa"/>
          </w:tcPr>
          <w:p w:rsidR="00657FDF" w:rsidRPr="008D7A89" w:rsidRDefault="00657FDF" w:rsidP="00017286">
            <w:r>
              <w:t>И.В.Казакова</w:t>
            </w:r>
            <w:r w:rsidRPr="008D7A89">
              <w:t>,</w:t>
            </w:r>
          </w:p>
          <w:p w:rsidR="00657FDF" w:rsidRPr="008D7A89" w:rsidRDefault="00657FDF" w:rsidP="00017286">
            <w:r>
              <w:t>Е.В. Быкадорова</w:t>
            </w:r>
          </w:p>
          <w:p w:rsidR="00657FDF" w:rsidRPr="008D7A89" w:rsidRDefault="00657FDF" w:rsidP="00017286">
            <w:r w:rsidRPr="008D7A89">
              <w:t>УИКи</w:t>
            </w:r>
          </w:p>
        </w:tc>
        <w:tc>
          <w:tcPr>
            <w:tcW w:w="1679" w:type="dxa"/>
          </w:tcPr>
          <w:p w:rsidR="00657FDF" w:rsidRPr="008D7A89" w:rsidRDefault="00657FDF" w:rsidP="00017286">
            <w:r>
              <w:t>февраль-сентябрь</w:t>
            </w:r>
            <w:r w:rsidRPr="008D7A89">
              <w:t xml:space="preserve">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8D7A89">
                <w:t>201</w:t>
              </w:r>
              <w:r>
                <w:t>6</w:t>
              </w:r>
              <w:r w:rsidRPr="008D7A89">
                <w:t> г</w:t>
              </w:r>
            </w:smartTag>
            <w:r w:rsidRPr="008D7A89">
              <w:t>.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</w:tc>
      </w:tr>
      <w:tr w:rsidR="00657FDF" w:rsidRPr="008D7A89" w:rsidTr="00017286">
        <w:tblPrEx>
          <w:tblLook w:val="0000"/>
        </w:tblPrEx>
        <w:trPr>
          <w:trHeight w:val="571"/>
        </w:trPr>
        <w:tc>
          <w:tcPr>
            <w:tcW w:w="954" w:type="dxa"/>
            <w:gridSpan w:val="2"/>
          </w:tcPr>
          <w:p w:rsidR="00657FDF" w:rsidRPr="008D7A89" w:rsidRDefault="00657FDF" w:rsidP="00017286">
            <w:r w:rsidRPr="008D7A89">
              <w:t>1.3</w:t>
            </w:r>
          </w:p>
        </w:tc>
        <w:tc>
          <w:tcPr>
            <w:tcW w:w="4791" w:type="dxa"/>
            <w:gridSpan w:val="2"/>
          </w:tcPr>
          <w:p w:rsidR="00657FDF" w:rsidRPr="008D7A89" w:rsidRDefault="00657FDF" w:rsidP="00017286">
            <w:pPr>
              <w:jc w:val="both"/>
            </w:pPr>
            <w:r w:rsidRPr="008D7A89">
              <w:t>Организация работы «горячей линии» телефонной связи с избирателями по вопросам подготовки и проведения выборов</w:t>
            </w:r>
            <w:r>
              <w:t xml:space="preserve"> депутатов </w:t>
            </w:r>
            <w:r w:rsidRPr="00AA26C4">
              <w:t xml:space="preserve">ГДФС РФ седьмого созыва, выборов депутатов представительных органов Константиновского городского и сельских поселений Константиновского района </w:t>
            </w:r>
            <w:r>
              <w:t>18 сентября</w:t>
            </w:r>
            <w:r w:rsidRPr="00AA26C4">
              <w:t xml:space="preserve"> 201</w:t>
            </w:r>
            <w:r>
              <w:t>6</w:t>
            </w:r>
            <w:r w:rsidRPr="00AA26C4">
              <w:t xml:space="preserve"> года</w:t>
            </w:r>
          </w:p>
        </w:tc>
        <w:tc>
          <w:tcPr>
            <w:tcW w:w="2999" w:type="dxa"/>
          </w:tcPr>
          <w:p w:rsidR="00657FDF" w:rsidRPr="008D7A89" w:rsidRDefault="00657FDF" w:rsidP="00017286">
            <w:r>
              <w:t>И.В.Казакова</w:t>
            </w:r>
            <w:r w:rsidRPr="008D7A89">
              <w:t>,</w:t>
            </w:r>
          </w:p>
          <w:p w:rsidR="00657FDF" w:rsidRPr="008D7A89" w:rsidRDefault="00657FDF" w:rsidP="00017286">
            <w:r>
              <w:t>Е.В. Быкадорова</w:t>
            </w:r>
          </w:p>
          <w:p w:rsidR="00657FDF" w:rsidRPr="008D7A89" w:rsidRDefault="00657FDF" w:rsidP="00017286"/>
        </w:tc>
        <w:tc>
          <w:tcPr>
            <w:tcW w:w="1679" w:type="dxa"/>
          </w:tcPr>
          <w:p w:rsidR="00657FDF" w:rsidRPr="008D7A89" w:rsidRDefault="00657FDF" w:rsidP="00017286">
            <w:r>
              <w:t>Август</w:t>
            </w:r>
            <w:r w:rsidRPr="008D7A89">
              <w:t xml:space="preserve"> – </w:t>
            </w:r>
            <w:r>
              <w:t>сентябрь</w:t>
            </w:r>
          </w:p>
          <w:p w:rsidR="00657FDF" w:rsidRPr="008D7A89" w:rsidRDefault="00657FDF" w:rsidP="00017286">
            <w:smartTag w:uri="urn:schemas-microsoft-com:office:smarttags" w:element="metricconverter">
              <w:smartTagPr>
                <w:attr w:name="ProductID" w:val="2016 г"/>
              </w:smartTagPr>
              <w:r w:rsidRPr="008D7A89">
                <w:t>201</w:t>
              </w:r>
              <w:r>
                <w:t>6</w:t>
              </w:r>
              <w:r w:rsidRPr="008D7A89">
                <w:t xml:space="preserve"> г</w:t>
              </w:r>
            </w:smartTag>
            <w:r w:rsidRPr="008D7A89">
              <w:t>.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</w:tc>
      </w:tr>
      <w:tr w:rsidR="00657FDF" w:rsidRPr="008D7A89" w:rsidTr="00017286">
        <w:tblPrEx>
          <w:tblLook w:val="0000"/>
        </w:tblPrEx>
        <w:trPr>
          <w:trHeight w:val="653"/>
        </w:trPr>
        <w:tc>
          <w:tcPr>
            <w:tcW w:w="15228" w:type="dxa"/>
            <w:gridSpan w:val="8"/>
          </w:tcPr>
          <w:p w:rsidR="00657FDF" w:rsidRPr="00F66234" w:rsidRDefault="00657FDF" w:rsidP="00017286">
            <w:pPr>
              <w:jc w:val="center"/>
              <w:rPr>
                <w:b/>
              </w:rPr>
            </w:pPr>
            <w:r w:rsidRPr="00F66234">
              <w:rPr>
                <w:b/>
              </w:rPr>
              <w:t>2. Использование наружных средств информирования, средств массовой информации, современных информационных технологий для информирования избирателей Константиновского района.</w:t>
            </w: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Pr="008D7A89" w:rsidRDefault="00657FDF" w:rsidP="00017286">
            <w:r>
              <w:t>2</w:t>
            </w:r>
            <w:r w:rsidRPr="008D7A89">
              <w:t>.1</w:t>
            </w:r>
          </w:p>
          <w:p w:rsidR="00657FDF" w:rsidRPr="008D7A89" w:rsidRDefault="00657FDF" w:rsidP="00017286"/>
        </w:tc>
        <w:tc>
          <w:tcPr>
            <w:tcW w:w="4797" w:type="dxa"/>
            <w:gridSpan w:val="3"/>
          </w:tcPr>
          <w:p w:rsidR="00657FDF" w:rsidRPr="008D7A89" w:rsidRDefault="00657FDF" w:rsidP="00017286">
            <w:pPr>
              <w:jc w:val="both"/>
            </w:pPr>
            <w:r w:rsidRPr="008D7A89">
              <w:t xml:space="preserve">Ведение мониторинга  </w:t>
            </w:r>
            <w:proofErr w:type="gramStart"/>
            <w:r w:rsidRPr="008D7A89">
              <w:t>агитационных</w:t>
            </w:r>
            <w:proofErr w:type="gramEnd"/>
          </w:p>
          <w:p w:rsidR="00657FDF" w:rsidRPr="007E5736" w:rsidRDefault="00657FDF" w:rsidP="00017286">
            <w:pPr>
              <w:jc w:val="both"/>
            </w:pPr>
            <w:r w:rsidRPr="008D7A89">
              <w:t>и информационных публикаций в районных   СМИ по вопросам подготовки и проведения выборов</w:t>
            </w:r>
            <w:r>
              <w:t xml:space="preserve"> депутатов </w:t>
            </w:r>
            <w:r w:rsidRPr="00AA26C4">
              <w:t xml:space="preserve">ГДФС РФ седьмого созыва, выборов депутатов представительных органов Константиновского городского и сельских поселений Константиновского района </w:t>
            </w:r>
            <w:r>
              <w:t>18 сентября 2016 года</w:t>
            </w:r>
          </w:p>
        </w:tc>
        <w:tc>
          <w:tcPr>
            <w:tcW w:w="2999" w:type="dxa"/>
          </w:tcPr>
          <w:p w:rsidR="00657FDF" w:rsidRPr="008D7A89" w:rsidRDefault="00657FDF" w:rsidP="00017286">
            <w:r>
              <w:t>Л.Б. Божкова</w:t>
            </w:r>
          </w:p>
        </w:tc>
        <w:tc>
          <w:tcPr>
            <w:tcW w:w="1679" w:type="dxa"/>
          </w:tcPr>
          <w:p w:rsidR="00657FDF" w:rsidRPr="008D7A89" w:rsidRDefault="00657FDF" w:rsidP="00017286">
            <w:r>
              <w:t>Июнь-сентябрь 2016г.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c>
          <w:tcPr>
            <w:tcW w:w="948" w:type="dxa"/>
          </w:tcPr>
          <w:p w:rsidR="00657FDF" w:rsidRPr="008D7A89" w:rsidRDefault="00657FDF" w:rsidP="00017286">
            <w:r>
              <w:t>2</w:t>
            </w:r>
            <w:r w:rsidRPr="008D7A89">
              <w:t>.2.</w:t>
            </w:r>
          </w:p>
        </w:tc>
        <w:tc>
          <w:tcPr>
            <w:tcW w:w="4797" w:type="dxa"/>
            <w:gridSpan w:val="3"/>
          </w:tcPr>
          <w:p w:rsidR="00657FDF" w:rsidRPr="008D7A89" w:rsidRDefault="00657FDF" w:rsidP="00017286">
            <w:pPr>
              <w:jc w:val="both"/>
            </w:pPr>
            <w:r w:rsidRPr="008D7A89">
              <w:t xml:space="preserve">Освещение в </w:t>
            </w:r>
            <w:r>
              <w:t>районной общественно-политической газете «Донские огни»</w:t>
            </w:r>
            <w:r w:rsidRPr="008D7A89">
              <w:t xml:space="preserve"> мероприятий </w:t>
            </w:r>
            <w:r>
              <w:t xml:space="preserve">ТИК Константиновского района по правовому просвещению в рамках районной целевой программы «Молодежь Константиновского района» на 2011-2016 годы </w:t>
            </w:r>
          </w:p>
        </w:tc>
        <w:tc>
          <w:tcPr>
            <w:tcW w:w="2999" w:type="dxa"/>
          </w:tcPr>
          <w:p w:rsidR="00657FDF" w:rsidRPr="008D7A89" w:rsidRDefault="00657FDF" w:rsidP="00017286">
            <w:r w:rsidRPr="008D7A89">
              <w:t>ТИК, СМИ</w:t>
            </w:r>
          </w:p>
        </w:tc>
        <w:tc>
          <w:tcPr>
            <w:tcW w:w="1679" w:type="dxa"/>
          </w:tcPr>
          <w:p w:rsidR="00657FDF" w:rsidRPr="008D7A89" w:rsidRDefault="00657FDF" w:rsidP="00017286">
            <w:r>
              <w:t>Январь-декабрь 2016г.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 xml:space="preserve">Средства </w:t>
            </w:r>
            <w:r>
              <w:t>местного</w:t>
            </w:r>
            <w:r w:rsidRPr="008D7A89">
              <w:t xml:space="preserve"> бюджета</w:t>
            </w:r>
          </w:p>
          <w:p w:rsidR="00657FDF" w:rsidRPr="008D7A89" w:rsidRDefault="00657FDF" w:rsidP="00017286">
            <w:r>
              <w:t>Константиновского района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c>
          <w:tcPr>
            <w:tcW w:w="948" w:type="dxa"/>
          </w:tcPr>
          <w:p w:rsidR="00657FDF" w:rsidRPr="008D7A89" w:rsidRDefault="00657FDF" w:rsidP="00017286">
            <w:r>
              <w:t>2</w:t>
            </w:r>
            <w:r w:rsidRPr="008D7A89">
              <w:t>.3</w:t>
            </w:r>
          </w:p>
        </w:tc>
        <w:tc>
          <w:tcPr>
            <w:tcW w:w="11874" w:type="dxa"/>
            <w:gridSpan w:val="6"/>
          </w:tcPr>
          <w:p w:rsidR="00657FDF" w:rsidRPr="008D7A89" w:rsidRDefault="00657FDF" w:rsidP="00017286">
            <w:r w:rsidRPr="008D7A89">
              <w:rPr>
                <w:b/>
              </w:rPr>
              <w:t>Информирование избирателей через периодические печатные средства массовой информации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c>
          <w:tcPr>
            <w:tcW w:w="948" w:type="dxa"/>
          </w:tcPr>
          <w:p w:rsidR="00657FDF" w:rsidRPr="008D7A89" w:rsidRDefault="00657FDF" w:rsidP="00017286">
            <w:r>
              <w:t>2</w:t>
            </w:r>
            <w:r w:rsidRPr="008D7A89">
              <w:t>.3.1</w:t>
            </w:r>
          </w:p>
        </w:tc>
        <w:tc>
          <w:tcPr>
            <w:tcW w:w="4797" w:type="dxa"/>
            <w:gridSpan w:val="3"/>
          </w:tcPr>
          <w:p w:rsidR="00657FDF" w:rsidRPr="008D7A89" w:rsidRDefault="00657FDF" w:rsidP="00017286">
            <w:pPr>
              <w:jc w:val="both"/>
            </w:pPr>
            <w:r w:rsidRPr="008D7A89">
              <w:t>Подготовка и размещение материалов по избирательной тематике в муниципальных периодических печатных изданиях</w:t>
            </w:r>
          </w:p>
        </w:tc>
        <w:tc>
          <w:tcPr>
            <w:tcW w:w="2999" w:type="dxa"/>
          </w:tcPr>
          <w:p w:rsidR="00657FDF" w:rsidRPr="008D7A89" w:rsidRDefault="00657FDF" w:rsidP="00017286">
            <w:r w:rsidRPr="008D7A89">
              <w:t>ТИК</w:t>
            </w:r>
          </w:p>
        </w:tc>
        <w:tc>
          <w:tcPr>
            <w:tcW w:w="1679" w:type="dxa"/>
          </w:tcPr>
          <w:p w:rsidR="00657FDF" w:rsidRPr="008D7A89" w:rsidRDefault="00657FDF" w:rsidP="00017286">
            <w:r>
              <w:t>Январь-декабрь 2016г.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c>
          <w:tcPr>
            <w:tcW w:w="948" w:type="dxa"/>
          </w:tcPr>
          <w:p w:rsidR="00657FDF" w:rsidRDefault="00657FDF" w:rsidP="00017286">
            <w:r>
              <w:t>2.3.2</w:t>
            </w:r>
          </w:p>
        </w:tc>
        <w:tc>
          <w:tcPr>
            <w:tcW w:w="4797" w:type="dxa"/>
            <w:gridSpan w:val="3"/>
          </w:tcPr>
          <w:p w:rsidR="00657FDF" w:rsidRPr="00F94EAE" w:rsidRDefault="00657FDF" w:rsidP="00017286">
            <w:pPr>
              <w:jc w:val="both"/>
            </w:pPr>
            <w:r w:rsidRPr="00D23EE9">
              <w:t>Подготовка и размещение материалов по избирательной тематике в электронных периодических изданиях (</w:t>
            </w:r>
            <w:r>
              <w:t xml:space="preserve">информационный портал </w:t>
            </w:r>
            <w:hyperlink r:id="rId7" w:tgtFrame="_blank" w:history="1">
              <w:r w:rsidRPr="00D23EE9">
                <w:rPr>
                  <w:bCs/>
                </w:rPr>
                <w:t>Константиновск</w:t>
              </w:r>
              <w:proofErr w:type="gramStart"/>
              <w:r w:rsidRPr="00D23EE9">
                <w:t>.</w:t>
              </w:r>
              <w:r w:rsidRPr="00D23EE9">
                <w:rPr>
                  <w:bCs/>
                </w:rPr>
                <w:t>р</w:t>
              </w:r>
              <w:proofErr w:type="gramEnd"/>
              <w:r w:rsidRPr="00D23EE9">
                <w:rPr>
                  <w:bCs/>
                </w:rPr>
                <w:t>у</w:t>
              </w:r>
            </w:hyperlink>
            <w:r>
              <w:t>)</w:t>
            </w:r>
          </w:p>
        </w:tc>
        <w:tc>
          <w:tcPr>
            <w:tcW w:w="2999" w:type="dxa"/>
          </w:tcPr>
          <w:p w:rsidR="00657FDF" w:rsidRPr="008D7A89" w:rsidRDefault="00657FDF" w:rsidP="00017286">
            <w:r>
              <w:t>ТИК</w:t>
            </w:r>
          </w:p>
        </w:tc>
        <w:tc>
          <w:tcPr>
            <w:tcW w:w="1679" w:type="dxa"/>
          </w:tcPr>
          <w:p w:rsidR="00657FDF" w:rsidRPr="008D7A89" w:rsidRDefault="00657FDF" w:rsidP="00017286">
            <w:r>
              <w:t>Январь-декабрь 2016г.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rPr>
          <w:trHeight w:val="446"/>
        </w:trPr>
        <w:tc>
          <w:tcPr>
            <w:tcW w:w="948" w:type="dxa"/>
          </w:tcPr>
          <w:p w:rsidR="00657FDF" w:rsidRPr="008D7A89" w:rsidRDefault="00657FDF" w:rsidP="00017286">
            <w:r>
              <w:t>2</w:t>
            </w:r>
            <w:r w:rsidRPr="008D7A89">
              <w:t>.4</w:t>
            </w:r>
          </w:p>
        </w:tc>
        <w:tc>
          <w:tcPr>
            <w:tcW w:w="11874" w:type="dxa"/>
            <w:gridSpan w:val="6"/>
          </w:tcPr>
          <w:p w:rsidR="00657FDF" w:rsidRPr="008D7A89" w:rsidRDefault="00657FDF" w:rsidP="00017286">
            <w:r w:rsidRPr="008D7A89">
              <w:rPr>
                <w:b/>
              </w:rPr>
              <w:t>Мероприятия для представителей средств массовой информации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c>
          <w:tcPr>
            <w:tcW w:w="948" w:type="dxa"/>
          </w:tcPr>
          <w:p w:rsidR="00657FDF" w:rsidRPr="008D7A89" w:rsidRDefault="00657FDF" w:rsidP="00017286">
            <w:r>
              <w:t>2</w:t>
            </w:r>
            <w:r w:rsidRPr="008D7A89">
              <w:t>.4.1</w:t>
            </w:r>
          </w:p>
        </w:tc>
        <w:tc>
          <w:tcPr>
            <w:tcW w:w="4797" w:type="dxa"/>
            <w:gridSpan w:val="3"/>
          </w:tcPr>
          <w:p w:rsidR="00657FDF" w:rsidRPr="008D7A89" w:rsidRDefault="00657FDF" w:rsidP="00017286">
            <w:pPr>
              <w:jc w:val="both"/>
            </w:pPr>
            <w:r w:rsidRPr="008D7A89">
              <w:t>Организация пресс-конференций, брифингов, встреч, презентаций и т. д.</w:t>
            </w:r>
          </w:p>
        </w:tc>
        <w:tc>
          <w:tcPr>
            <w:tcW w:w="2999" w:type="dxa"/>
          </w:tcPr>
          <w:p w:rsidR="00657FDF" w:rsidRPr="008D7A89" w:rsidRDefault="00657FDF" w:rsidP="00017286">
            <w:r w:rsidRPr="008D7A89">
              <w:t>ТИК, редакция газеты «</w:t>
            </w:r>
            <w:r>
              <w:t>Донские огни</w:t>
            </w:r>
            <w:r w:rsidRPr="008D7A89">
              <w:t>»</w:t>
            </w:r>
          </w:p>
        </w:tc>
        <w:tc>
          <w:tcPr>
            <w:tcW w:w="1679" w:type="dxa"/>
          </w:tcPr>
          <w:p w:rsidR="00657FDF" w:rsidRPr="008D7A89" w:rsidRDefault="00657FDF" w:rsidP="00017286">
            <w:r>
              <w:t xml:space="preserve">июнь-сентябрь 2016г. 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rPr>
          <w:trHeight w:val="271"/>
        </w:trPr>
        <w:tc>
          <w:tcPr>
            <w:tcW w:w="948" w:type="dxa"/>
          </w:tcPr>
          <w:p w:rsidR="00657FDF" w:rsidRPr="008D7A89" w:rsidRDefault="00657FDF" w:rsidP="00017286">
            <w:r>
              <w:t>2.5</w:t>
            </w:r>
          </w:p>
        </w:tc>
        <w:tc>
          <w:tcPr>
            <w:tcW w:w="11874" w:type="dxa"/>
            <w:gridSpan w:val="6"/>
          </w:tcPr>
          <w:p w:rsidR="00657FDF" w:rsidRPr="008D7A89" w:rsidRDefault="00657FDF" w:rsidP="00017286">
            <w:r w:rsidRPr="008D7A89">
              <w:rPr>
                <w:b/>
                <w:bCs/>
              </w:rPr>
              <w:t>Издательское направление и использование наружной рекламы в информационно-разъяснительной деятельности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c>
          <w:tcPr>
            <w:tcW w:w="948" w:type="dxa"/>
          </w:tcPr>
          <w:p w:rsidR="00657FDF" w:rsidRDefault="00657FDF" w:rsidP="00017286">
            <w:r>
              <w:t>2.5.1</w:t>
            </w:r>
          </w:p>
        </w:tc>
        <w:tc>
          <w:tcPr>
            <w:tcW w:w="4797" w:type="dxa"/>
            <w:gridSpan w:val="3"/>
          </w:tcPr>
          <w:p w:rsidR="00657FDF" w:rsidRPr="005D1A3D" w:rsidRDefault="00657FDF" w:rsidP="00017286">
            <w:pPr>
              <w:rPr>
                <w:bCs/>
              </w:rPr>
            </w:pPr>
            <w:r w:rsidRPr="005D1A3D">
              <w:rPr>
                <w:bCs/>
              </w:rPr>
              <w:t xml:space="preserve">Изготовление </w:t>
            </w:r>
            <w:r>
              <w:rPr>
                <w:bCs/>
              </w:rPr>
              <w:t>баннеров с датой выборов</w:t>
            </w:r>
          </w:p>
        </w:tc>
        <w:tc>
          <w:tcPr>
            <w:tcW w:w="2999" w:type="dxa"/>
          </w:tcPr>
          <w:p w:rsidR="00657FDF" w:rsidRPr="008D7A89" w:rsidRDefault="00657FDF" w:rsidP="00017286">
            <w:r>
              <w:t>ТИК</w:t>
            </w:r>
          </w:p>
        </w:tc>
        <w:tc>
          <w:tcPr>
            <w:tcW w:w="1679" w:type="dxa"/>
          </w:tcPr>
          <w:p w:rsidR="00657FDF" w:rsidRDefault="00657FDF" w:rsidP="00017286">
            <w:r>
              <w:t>Июль 2016г.</w:t>
            </w:r>
          </w:p>
        </w:tc>
        <w:tc>
          <w:tcPr>
            <w:tcW w:w="2399" w:type="dxa"/>
          </w:tcPr>
          <w:p w:rsidR="00657FDF" w:rsidRDefault="00657FDF" w:rsidP="00017286">
            <w:r>
              <w:t>Средства местного бюджета</w:t>
            </w:r>
          </w:p>
          <w:p w:rsidR="00657FDF" w:rsidRPr="008D7A89" w:rsidRDefault="00657FDF" w:rsidP="00017286">
            <w:r>
              <w:lastRenderedPageBreak/>
              <w:t>Константиновского района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lastRenderedPageBreak/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c>
          <w:tcPr>
            <w:tcW w:w="948" w:type="dxa"/>
          </w:tcPr>
          <w:p w:rsidR="00657FDF" w:rsidRDefault="00657FDF" w:rsidP="00017286">
            <w:r>
              <w:lastRenderedPageBreak/>
              <w:t>2.5.2</w:t>
            </w:r>
          </w:p>
        </w:tc>
        <w:tc>
          <w:tcPr>
            <w:tcW w:w="4797" w:type="dxa"/>
            <w:gridSpan w:val="3"/>
          </w:tcPr>
          <w:p w:rsidR="00657FDF" w:rsidRDefault="00657FDF" w:rsidP="00017286">
            <w:pPr>
              <w:jc w:val="both"/>
              <w:rPr>
                <w:bCs/>
              </w:rPr>
            </w:pPr>
            <w:r w:rsidRPr="00342A87">
              <w:rPr>
                <w:bCs/>
              </w:rPr>
              <w:t xml:space="preserve">Изготовления сборника </w:t>
            </w:r>
            <w:r w:rsidRPr="00342A87">
              <w:t>с материалами по правовому просвещению, повышению электоральной активности молодых и будущих избирателей, апробированных муниципальными бюджетными общеобразовательными учреждениями Константиновского района в 201</w:t>
            </w:r>
            <w:r>
              <w:t>6</w:t>
            </w:r>
            <w:r w:rsidRPr="00342A87">
              <w:t xml:space="preserve"> год</w:t>
            </w:r>
            <w:r>
              <w:t>у</w:t>
            </w:r>
          </w:p>
        </w:tc>
        <w:tc>
          <w:tcPr>
            <w:tcW w:w="2999" w:type="dxa"/>
          </w:tcPr>
          <w:p w:rsidR="00657FDF" w:rsidRPr="00342A87" w:rsidRDefault="00657FDF" w:rsidP="00017286">
            <w:r>
              <w:t>ТИК</w:t>
            </w:r>
            <w:r w:rsidRPr="00342A87">
              <w:t xml:space="preserve">, </w:t>
            </w:r>
            <w:r>
              <w:t>Отдел образования Администрации Константиновского района</w:t>
            </w:r>
          </w:p>
        </w:tc>
        <w:tc>
          <w:tcPr>
            <w:tcW w:w="1679" w:type="dxa"/>
          </w:tcPr>
          <w:p w:rsidR="00657FDF" w:rsidRDefault="00657FDF" w:rsidP="00017286">
            <w:r>
              <w:t>Октябрь-Ноябрь</w:t>
            </w:r>
          </w:p>
          <w:p w:rsidR="00657FDF" w:rsidRDefault="00657FDF" w:rsidP="00017286">
            <w:r>
              <w:t>2016г.</w:t>
            </w:r>
          </w:p>
        </w:tc>
        <w:tc>
          <w:tcPr>
            <w:tcW w:w="2399" w:type="dxa"/>
          </w:tcPr>
          <w:p w:rsidR="00657FDF" w:rsidRDefault="00657FDF" w:rsidP="00017286">
            <w:r>
              <w:t>Средства местного бюджета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</w:tc>
      </w:tr>
      <w:tr w:rsidR="00657FDF" w:rsidRPr="008D7A89" w:rsidTr="00017286">
        <w:tc>
          <w:tcPr>
            <w:tcW w:w="948" w:type="dxa"/>
          </w:tcPr>
          <w:p w:rsidR="00657FDF" w:rsidRPr="008D7A89" w:rsidRDefault="00657FDF" w:rsidP="00017286">
            <w:r>
              <w:t>2.5.3</w:t>
            </w:r>
          </w:p>
        </w:tc>
        <w:tc>
          <w:tcPr>
            <w:tcW w:w="4797" w:type="dxa"/>
            <w:gridSpan w:val="3"/>
          </w:tcPr>
          <w:p w:rsidR="00657FDF" w:rsidRPr="008D7A89" w:rsidRDefault="00657FDF" w:rsidP="00017286">
            <w:pPr>
              <w:jc w:val="both"/>
            </w:pPr>
            <w:r w:rsidRPr="008D7A89">
              <w:t xml:space="preserve">Размещение информационных плакатов в местах массового нахождения избирателей (в витринах магазинов, аптек, в отделениях ФПС, банках, органах социальной защиты и т.д.)  </w:t>
            </w:r>
          </w:p>
        </w:tc>
        <w:tc>
          <w:tcPr>
            <w:tcW w:w="2999" w:type="dxa"/>
          </w:tcPr>
          <w:p w:rsidR="00657FDF" w:rsidRPr="008D7A89" w:rsidRDefault="00657FDF" w:rsidP="00017286">
            <w:r w:rsidRPr="008D7A89">
              <w:t xml:space="preserve">ТИК, председатели УИК </w:t>
            </w:r>
          </w:p>
        </w:tc>
        <w:tc>
          <w:tcPr>
            <w:tcW w:w="1679" w:type="dxa"/>
          </w:tcPr>
          <w:p w:rsidR="00657FDF" w:rsidRPr="008D7A89" w:rsidRDefault="00657FDF" w:rsidP="00017286">
            <w:r>
              <w:t>Июль-сентябрь 2016г.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c>
          <w:tcPr>
            <w:tcW w:w="948" w:type="dxa"/>
          </w:tcPr>
          <w:p w:rsidR="00657FDF" w:rsidRPr="008D7A89" w:rsidRDefault="00657FDF" w:rsidP="00017286">
            <w:r>
              <w:t>2.5.4</w:t>
            </w:r>
          </w:p>
        </w:tc>
        <w:tc>
          <w:tcPr>
            <w:tcW w:w="4797" w:type="dxa"/>
            <w:gridSpan w:val="3"/>
          </w:tcPr>
          <w:p w:rsidR="00657FDF" w:rsidRPr="008D7A89" w:rsidRDefault="00657FDF" w:rsidP="00017286">
            <w:pPr>
              <w:jc w:val="both"/>
            </w:pPr>
            <w:r w:rsidRPr="008D7A89">
              <w:t xml:space="preserve">Распространение необходимых справочных, методических, информационных и иных материалов, подготовленных Избирательной комиссией </w:t>
            </w:r>
            <w:r>
              <w:t>Ростовской</w:t>
            </w:r>
            <w:r w:rsidRPr="008D7A89">
              <w:t xml:space="preserve"> области  </w:t>
            </w:r>
          </w:p>
        </w:tc>
        <w:tc>
          <w:tcPr>
            <w:tcW w:w="2999" w:type="dxa"/>
          </w:tcPr>
          <w:p w:rsidR="00657FDF" w:rsidRPr="008D7A89" w:rsidRDefault="00657FDF" w:rsidP="00017286">
            <w:r w:rsidRPr="008D7A89">
              <w:t xml:space="preserve">ТИК, председатели УИК </w:t>
            </w:r>
          </w:p>
        </w:tc>
        <w:tc>
          <w:tcPr>
            <w:tcW w:w="1679" w:type="dxa"/>
          </w:tcPr>
          <w:p w:rsidR="00657FDF" w:rsidRPr="008D7A89" w:rsidRDefault="00657FDF" w:rsidP="00017286">
            <w:r>
              <w:t>Июль-сентябрь 2016г.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rPr>
          <w:trHeight w:val="318"/>
        </w:trPr>
        <w:tc>
          <w:tcPr>
            <w:tcW w:w="948" w:type="dxa"/>
          </w:tcPr>
          <w:p w:rsidR="00657FDF" w:rsidRPr="008D7A89" w:rsidRDefault="00657FDF" w:rsidP="00017286">
            <w:r>
              <w:t>2.6</w:t>
            </w:r>
          </w:p>
        </w:tc>
        <w:tc>
          <w:tcPr>
            <w:tcW w:w="11874" w:type="dxa"/>
            <w:gridSpan w:val="6"/>
          </w:tcPr>
          <w:p w:rsidR="00657FDF" w:rsidRPr="008D7A89" w:rsidRDefault="00657FDF" w:rsidP="00017286">
            <w:r w:rsidRPr="008D7A89">
              <w:rPr>
                <w:b/>
                <w:bCs/>
              </w:rPr>
              <w:t>Использование современных технологий в информационно-разъяснительной деятельности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54" w:type="dxa"/>
            <w:gridSpan w:val="2"/>
          </w:tcPr>
          <w:p w:rsidR="00657FDF" w:rsidRPr="008D7A89" w:rsidRDefault="00657FDF" w:rsidP="00017286">
            <w:r>
              <w:t>2.6.1</w:t>
            </w:r>
          </w:p>
        </w:tc>
        <w:tc>
          <w:tcPr>
            <w:tcW w:w="4791" w:type="dxa"/>
            <w:gridSpan w:val="2"/>
          </w:tcPr>
          <w:p w:rsidR="00657FDF" w:rsidRPr="008D7A89" w:rsidRDefault="00657FDF" w:rsidP="00017286">
            <w:pPr>
              <w:jc w:val="both"/>
            </w:pPr>
            <w:r w:rsidRPr="008D7A89">
              <w:t xml:space="preserve">Ведение </w:t>
            </w:r>
            <w:proofErr w:type="gramStart"/>
            <w:r w:rsidRPr="008D7A89">
              <w:t>Интернет-страницы</w:t>
            </w:r>
            <w:proofErr w:type="gramEnd"/>
            <w:r w:rsidRPr="008D7A89">
              <w:t xml:space="preserve"> территориальной избирательной комиссии с использованием интерактивных возможностей информирования избирателей</w:t>
            </w:r>
          </w:p>
        </w:tc>
        <w:tc>
          <w:tcPr>
            <w:tcW w:w="2999" w:type="dxa"/>
          </w:tcPr>
          <w:p w:rsidR="00657FDF" w:rsidRDefault="00657FDF" w:rsidP="00017286">
            <w:r>
              <w:t>Е.В. Быкадорова</w:t>
            </w:r>
          </w:p>
          <w:p w:rsidR="00657FDF" w:rsidRDefault="00657FDF" w:rsidP="00017286">
            <w:r>
              <w:t>Я.С. Гончарова</w:t>
            </w:r>
          </w:p>
          <w:p w:rsidR="00657FDF" w:rsidRPr="008D7A89" w:rsidRDefault="00657FDF" w:rsidP="00017286">
            <w:r>
              <w:t>К.И. Ткачев</w:t>
            </w:r>
          </w:p>
          <w:p w:rsidR="00657FDF" w:rsidRPr="008D7A89" w:rsidRDefault="00657FDF" w:rsidP="00017286"/>
        </w:tc>
        <w:tc>
          <w:tcPr>
            <w:tcW w:w="1679" w:type="dxa"/>
          </w:tcPr>
          <w:p w:rsidR="00657FDF" w:rsidRPr="008D7A89" w:rsidRDefault="00657FDF" w:rsidP="00017286">
            <w:r w:rsidRPr="008D7A89">
              <w:t>Весь период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54" w:type="dxa"/>
            <w:gridSpan w:val="2"/>
          </w:tcPr>
          <w:p w:rsidR="00657FDF" w:rsidRDefault="00657FDF" w:rsidP="00017286">
            <w:r>
              <w:t>2.6.2</w:t>
            </w:r>
          </w:p>
        </w:tc>
        <w:tc>
          <w:tcPr>
            <w:tcW w:w="4791" w:type="dxa"/>
            <w:gridSpan w:val="2"/>
          </w:tcPr>
          <w:p w:rsidR="00657FDF" w:rsidRPr="00F94EAE" w:rsidRDefault="00657FDF" w:rsidP="00017286">
            <w:pPr>
              <w:jc w:val="both"/>
            </w:pPr>
            <w:r>
              <w:t xml:space="preserve">Наполнение новостной ленты в </w:t>
            </w:r>
            <w:r w:rsidRPr="00F94EAE">
              <w:t>групп</w:t>
            </w:r>
            <w:r>
              <w:t>е</w:t>
            </w:r>
            <w:r w:rsidRPr="00F94EAE">
              <w:t xml:space="preserve"> </w:t>
            </w:r>
            <w:r>
              <w:t xml:space="preserve">ТИК </w:t>
            </w:r>
            <w:r w:rsidRPr="00F94EAE">
              <w:t>в социальной сети Вконтакте - https://vk.com/tikkonst</w:t>
            </w:r>
          </w:p>
        </w:tc>
        <w:tc>
          <w:tcPr>
            <w:tcW w:w="2999" w:type="dxa"/>
          </w:tcPr>
          <w:p w:rsidR="00657FDF" w:rsidRDefault="00657FDF" w:rsidP="00017286">
            <w:r>
              <w:t>Я.С. Гончарова</w:t>
            </w:r>
          </w:p>
          <w:p w:rsidR="00657FDF" w:rsidRDefault="00657FDF" w:rsidP="00017286"/>
        </w:tc>
        <w:tc>
          <w:tcPr>
            <w:tcW w:w="1679" w:type="dxa"/>
          </w:tcPr>
          <w:p w:rsidR="00657FDF" w:rsidRPr="008D7A89" w:rsidRDefault="00657FDF" w:rsidP="00017286">
            <w:r w:rsidRPr="008D7A89">
              <w:t>Весь период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653"/>
        </w:trPr>
        <w:tc>
          <w:tcPr>
            <w:tcW w:w="15228" w:type="dxa"/>
            <w:gridSpan w:val="8"/>
          </w:tcPr>
          <w:p w:rsidR="00657FDF" w:rsidRPr="008D7A89" w:rsidRDefault="00657FDF" w:rsidP="00017286">
            <w:pPr>
              <w:jc w:val="center"/>
              <w:rPr>
                <w:b/>
                <w:bCs/>
              </w:rPr>
            </w:pPr>
          </w:p>
          <w:p w:rsidR="00657FDF" w:rsidRPr="008D7A89" w:rsidRDefault="00657FDF" w:rsidP="00017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D7A89">
              <w:rPr>
                <w:b/>
                <w:bCs/>
              </w:rPr>
              <w:t>. Информационно-разъяснительная деятельность среди отдельных категорий избирателей,  проведение отдельных публичных и иных  массовых мероприятий,  участие в проведении мероприятий,  организуемых органами местного самоуправления</w:t>
            </w:r>
          </w:p>
          <w:p w:rsidR="00657FDF" w:rsidRPr="008D7A89" w:rsidRDefault="00657FDF" w:rsidP="00017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DF" w:rsidRPr="008D7A89" w:rsidTr="00017286">
        <w:trPr>
          <w:trHeight w:val="510"/>
        </w:trPr>
        <w:tc>
          <w:tcPr>
            <w:tcW w:w="948" w:type="dxa"/>
          </w:tcPr>
          <w:p w:rsidR="00657FDF" w:rsidRPr="008D7A89" w:rsidRDefault="00657FDF" w:rsidP="00017286">
            <w:r>
              <w:t>3</w:t>
            </w:r>
            <w:r w:rsidRPr="008D7A89">
              <w:t>.1</w:t>
            </w:r>
          </w:p>
        </w:tc>
        <w:tc>
          <w:tcPr>
            <w:tcW w:w="11874" w:type="dxa"/>
            <w:gridSpan w:val="6"/>
          </w:tcPr>
          <w:p w:rsidR="00657FDF" w:rsidRPr="008D7A89" w:rsidRDefault="00657FDF" w:rsidP="00017286">
            <w:r w:rsidRPr="008D7A89">
              <w:rPr>
                <w:b/>
              </w:rPr>
              <w:t>Деятельность по обеспечению избирательных прав инвалидов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Pr="008D7A89" w:rsidRDefault="00657FDF" w:rsidP="00017286">
            <w:r>
              <w:t>3</w:t>
            </w:r>
            <w:r w:rsidRPr="008D7A89">
              <w:t>.1.1</w:t>
            </w:r>
          </w:p>
        </w:tc>
        <w:tc>
          <w:tcPr>
            <w:tcW w:w="4797" w:type="dxa"/>
            <w:gridSpan w:val="3"/>
          </w:tcPr>
          <w:p w:rsidR="00657FDF" w:rsidRPr="008D7A89" w:rsidRDefault="00657FDF" w:rsidP="00017286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275B38">
              <w:t>Реализация Перечня мероприятий ТИК  по обеспечению избирательных прав граждан  с ограниченными физическими  возможностями при проведении выборов</w:t>
            </w:r>
            <w:r>
              <w:t xml:space="preserve"> депутатов </w:t>
            </w:r>
            <w:r w:rsidRPr="00AA26C4">
              <w:t xml:space="preserve">ГДФС РФ седьмого созыва, выборов депутатов представительных органов Константиновского городского и сельских поселений Константиновского района </w:t>
            </w:r>
            <w:r>
              <w:t>18 сентября 2016 года</w:t>
            </w:r>
            <w:r w:rsidRPr="00275B38">
              <w:t xml:space="preserve"> утвержденного постановлением ТИК</w:t>
            </w:r>
          </w:p>
        </w:tc>
        <w:tc>
          <w:tcPr>
            <w:tcW w:w="2999" w:type="dxa"/>
          </w:tcPr>
          <w:p w:rsidR="00657FDF" w:rsidRPr="008D7A89" w:rsidRDefault="00657FDF" w:rsidP="00017286">
            <w:r w:rsidRPr="008D7A89">
              <w:t xml:space="preserve">ТИК,  УИК, ООИ   </w:t>
            </w:r>
          </w:p>
        </w:tc>
        <w:tc>
          <w:tcPr>
            <w:tcW w:w="1679" w:type="dxa"/>
          </w:tcPr>
          <w:p w:rsidR="00657FDF" w:rsidRPr="008D7A89" w:rsidRDefault="00657FDF" w:rsidP="00017286">
            <w:r w:rsidRPr="008D7A89">
              <w:t>Весь период</w:t>
            </w:r>
          </w:p>
        </w:tc>
        <w:tc>
          <w:tcPr>
            <w:tcW w:w="2399" w:type="dxa"/>
          </w:tcPr>
          <w:p w:rsidR="00657FDF" w:rsidRPr="007E5736" w:rsidRDefault="00657FDF" w:rsidP="00017286">
            <w:r w:rsidRPr="008D7A89">
              <w:t xml:space="preserve">Без </w:t>
            </w:r>
            <w:r w:rsidRPr="007E5736">
              <w:t>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rPr>
          <w:trHeight w:val="547"/>
        </w:trPr>
        <w:tc>
          <w:tcPr>
            <w:tcW w:w="948" w:type="dxa"/>
          </w:tcPr>
          <w:p w:rsidR="00657FDF" w:rsidRPr="008D7A89" w:rsidRDefault="00657FDF" w:rsidP="00017286">
            <w:r>
              <w:t>3</w:t>
            </w:r>
            <w:r w:rsidRPr="008D7A89">
              <w:t>.</w:t>
            </w:r>
            <w:r>
              <w:t>2</w:t>
            </w:r>
          </w:p>
        </w:tc>
        <w:tc>
          <w:tcPr>
            <w:tcW w:w="11874" w:type="dxa"/>
            <w:gridSpan w:val="6"/>
          </w:tcPr>
          <w:p w:rsidR="00657FDF" w:rsidRPr="008D7A89" w:rsidRDefault="00657FDF" w:rsidP="00017286">
            <w:r w:rsidRPr="008D7A89">
              <w:rPr>
                <w:b/>
              </w:rPr>
              <w:t>Деятельность по обеспечению избирательных прав впервые голосующих и молодых избирателей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Pr="008D7A89" w:rsidRDefault="00657FDF" w:rsidP="00017286">
            <w:r>
              <w:t>3</w:t>
            </w:r>
            <w:r w:rsidRPr="008D7A89">
              <w:t>.2.1</w:t>
            </w:r>
          </w:p>
        </w:tc>
        <w:tc>
          <w:tcPr>
            <w:tcW w:w="4797" w:type="dxa"/>
            <w:gridSpan w:val="3"/>
          </w:tcPr>
          <w:p w:rsidR="00657FDF" w:rsidRPr="008D7A89" w:rsidRDefault="00657FDF" w:rsidP="00017286">
            <w:pPr>
              <w:jc w:val="both"/>
            </w:pPr>
            <w:r w:rsidRPr="008D7A89">
              <w:t xml:space="preserve">Разработка и реализация Плана работы Молодежного Совета при </w:t>
            </w:r>
            <w:r>
              <w:t>А</w:t>
            </w:r>
            <w:r w:rsidRPr="008D7A89">
              <w:t xml:space="preserve">дминистрации </w:t>
            </w:r>
            <w:r>
              <w:t>Константиновского района</w:t>
            </w:r>
            <w:r w:rsidRPr="008D7A89">
              <w:t xml:space="preserve"> с молодыми избирателями  </w:t>
            </w:r>
          </w:p>
        </w:tc>
        <w:tc>
          <w:tcPr>
            <w:tcW w:w="2999" w:type="dxa"/>
          </w:tcPr>
          <w:p w:rsidR="00657FDF" w:rsidRPr="008D7A89" w:rsidRDefault="00657FDF" w:rsidP="00017286">
            <w:r w:rsidRPr="008D7A89">
              <w:t>ТИК;</w:t>
            </w:r>
          </w:p>
          <w:p w:rsidR="00657FDF" w:rsidRPr="008D7A89" w:rsidRDefault="00657FDF" w:rsidP="00017286">
            <w:r>
              <w:t>Карпова Н.А.</w:t>
            </w:r>
          </w:p>
        </w:tc>
        <w:tc>
          <w:tcPr>
            <w:tcW w:w="1679" w:type="dxa"/>
          </w:tcPr>
          <w:p w:rsidR="00657FDF" w:rsidRPr="008D7A89" w:rsidRDefault="00657FDF" w:rsidP="00017286">
            <w:r>
              <w:t>Апрель</w:t>
            </w:r>
            <w:r w:rsidRPr="008D7A89">
              <w:t>-</w:t>
            </w:r>
            <w:r>
              <w:t>сентябрь</w:t>
            </w:r>
            <w:r w:rsidRPr="008D7A89">
              <w:t xml:space="preserve"> 201</w:t>
            </w:r>
            <w:r>
              <w:t>6</w:t>
            </w:r>
            <w:r w:rsidRPr="008D7A89">
              <w:t>г.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>Средства местного бюджета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Pr="008D7A89" w:rsidRDefault="00657FDF" w:rsidP="00017286">
            <w:r>
              <w:t>3</w:t>
            </w:r>
            <w:r w:rsidRPr="008D7A89">
              <w:t>.2.2</w:t>
            </w:r>
          </w:p>
        </w:tc>
        <w:tc>
          <w:tcPr>
            <w:tcW w:w="4797" w:type="dxa"/>
            <w:gridSpan w:val="3"/>
          </w:tcPr>
          <w:p w:rsidR="00657FDF" w:rsidRPr="008D7A89" w:rsidRDefault="00657FDF" w:rsidP="00017286">
            <w:pPr>
              <w:jc w:val="both"/>
            </w:pPr>
            <w:r w:rsidRPr="008D7A89">
              <w:t xml:space="preserve">Определение численности впервые </w:t>
            </w:r>
            <w:proofErr w:type="gramStart"/>
            <w:r w:rsidRPr="008D7A89">
              <w:t>голосующих</w:t>
            </w:r>
            <w:proofErr w:type="gramEnd"/>
            <w:r w:rsidRPr="008D7A89">
              <w:t xml:space="preserve"> </w:t>
            </w:r>
          </w:p>
        </w:tc>
        <w:tc>
          <w:tcPr>
            <w:tcW w:w="2999" w:type="dxa"/>
          </w:tcPr>
          <w:p w:rsidR="00657FDF" w:rsidRPr="008D7A89" w:rsidRDefault="00657FDF" w:rsidP="00017286">
            <w:r>
              <w:t>К.И. Ткачев</w:t>
            </w:r>
          </w:p>
        </w:tc>
        <w:tc>
          <w:tcPr>
            <w:tcW w:w="1679" w:type="dxa"/>
          </w:tcPr>
          <w:p w:rsidR="00657FDF" w:rsidRPr="007E5736" w:rsidRDefault="00657FDF" w:rsidP="00017286">
            <w:r w:rsidRPr="008D7A89">
              <w:t>Январь</w:t>
            </w:r>
            <w:r>
              <w:rPr>
                <w:lang w:val="en-US"/>
              </w:rPr>
              <w:t xml:space="preserve">, </w:t>
            </w:r>
            <w:r>
              <w:t>июль</w:t>
            </w:r>
          </w:p>
          <w:p w:rsidR="00657FDF" w:rsidRPr="008D7A89" w:rsidRDefault="00657FDF" w:rsidP="00017286">
            <w:r w:rsidRPr="008D7A89">
              <w:t>201</w:t>
            </w:r>
            <w:r>
              <w:t>6</w:t>
            </w:r>
            <w:r w:rsidRPr="008D7A89">
              <w:t>г.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Pr="008D7A89" w:rsidRDefault="00657FDF" w:rsidP="00017286">
            <w:r>
              <w:t>3</w:t>
            </w:r>
            <w:r w:rsidRPr="008D7A89">
              <w:t>.2.3</w:t>
            </w:r>
          </w:p>
        </w:tc>
        <w:tc>
          <w:tcPr>
            <w:tcW w:w="4797" w:type="dxa"/>
            <w:gridSpan w:val="3"/>
          </w:tcPr>
          <w:p w:rsidR="00657FDF" w:rsidRPr="008D7A89" w:rsidRDefault="00657FDF" w:rsidP="00017286">
            <w:pPr>
              <w:jc w:val="both"/>
            </w:pPr>
            <w:r w:rsidRPr="008D7A89">
              <w:t xml:space="preserve">Изготовление </w:t>
            </w:r>
            <w:r>
              <w:t>памяток</w:t>
            </w:r>
            <w:r w:rsidRPr="008D7A89">
              <w:t xml:space="preserve"> для впервые голосующих избирателей</w:t>
            </w:r>
          </w:p>
        </w:tc>
        <w:tc>
          <w:tcPr>
            <w:tcW w:w="2999" w:type="dxa"/>
          </w:tcPr>
          <w:p w:rsidR="00657FDF" w:rsidRPr="008D7A89" w:rsidRDefault="00657FDF" w:rsidP="00017286">
            <w:r w:rsidRPr="008D7A89">
              <w:t xml:space="preserve">ТИК </w:t>
            </w:r>
          </w:p>
        </w:tc>
        <w:tc>
          <w:tcPr>
            <w:tcW w:w="1679" w:type="dxa"/>
          </w:tcPr>
          <w:p w:rsidR="00657FDF" w:rsidRDefault="00657FDF" w:rsidP="00017286">
            <w:r>
              <w:t>Август</w:t>
            </w:r>
          </w:p>
          <w:p w:rsidR="00657FDF" w:rsidRPr="008D7A89" w:rsidRDefault="00657FDF" w:rsidP="00017286">
            <w:r>
              <w:t>2016г.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498"/>
        </w:trPr>
        <w:tc>
          <w:tcPr>
            <w:tcW w:w="948" w:type="dxa"/>
          </w:tcPr>
          <w:p w:rsidR="00657FDF" w:rsidRDefault="00657FDF" w:rsidP="00017286">
            <w:r>
              <w:t>3.3</w:t>
            </w:r>
          </w:p>
        </w:tc>
        <w:tc>
          <w:tcPr>
            <w:tcW w:w="11874" w:type="dxa"/>
            <w:gridSpan w:val="6"/>
          </w:tcPr>
          <w:p w:rsidR="00657FDF" w:rsidRPr="008D7A89" w:rsidRDefault="00657FDF" w:rsidP="00017286">
            <w:r w:rsidRPr="005D1A3D">
              <w:rPr>
                <w:b/>
              </w:rPr>
              <w:t>Просветительская и конкурсная деятельность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318"/>
        </w:trPr>
        <w:tc>
          <w:tcPr>
            <w:tcW w:w="948" w:type="dxa"/>
          </w:tcPr>
          <w:p w:rsidR="00657FDF" w:rsidRPr="008D7A89" w:rsidRDefault="00657FDF" w:rsidP="00017286">
            <w:r>
              <w:t>3.3.1</w:t>
            </w:r>
          </w:p>
        </w:tc>
        <w:tc>
          <w:tcPr>
            <w:tcW w:w="4797" w:type="dxa"/>
            <w:gridSpan w:val="3"/>
          </w:tcPr>
          <w:p w:rsidR="00657FDF" w:rsidRPr="008D7A89" w:rsidRDefault="00657FDF" w:rsidP="00017286">
            <w:pPr>
              <w:jc w:val="both"/>
            </w:pPr>
            <w:r w:rsidRPr="002175D3">
              <w:t>Проведение единого Дня молодого избирателя (деловая игра</w:t>
            </w:r>
            <w:r>
              <w:t>, молодежный форум)</w:t>
            </w:r>
          </w:p>
        </w:tc>
        <w:tc>
          <w:tcPr>
            <w:tcW w:w="2999" w:type="dxa"/>
          </w:tcPr>
          <w:p w:rsidR="00657FDF" w:rsidRDefault="00657FDF" w:rsidP="00017286">
            <w:r>
              <w:t>Территориальная избирательная комиссия; МУ «Отдел образования Администрации Константиновского района»;</w:t>
            </w:r>
          </w:p>
          <w:p w:rsidR="00657FDF" w:rsidRPr="008D7A89" w:rsidRDefault="00657FDF" w:rsidP="00017286">
            <w:r>
              <w:t xml:space="preserve">Отдел культуры и искусства администрации </w:t>
            </w:r>
            <w:r>
              <w:lastRenderedPageBreak/>
              <w:t>Константиновского района</w:t>
            </w:r>
          </w:p>
        </w:tc>
        <w:tc>
          <w:tcPr>
            <w:tcW w:w="1679" w:type="dxa"/>
          </w:tcPr>
          <w:p w:rsidR="00657FDF" w:rsidRPr="00F678CD" w:rsidRDefault="00657FDF" w:rsidP="00017286">
            <w:r w:rsidRPr="00F678CD">
              <w:lastRenderedPageBreak/>
              <w:t>февраль 201</w:t>
            </w:r>
            <w:r>
              <w:t>6</w:t>
            </w:r>
            <w:r w:rsidRPr="00F678CD">
              <w:t>г.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 xml:space="preserve">Средства </w:t>
            </w:r>
            <w:r>
              <w:t>местного</w:t>
            </w:r>
            <w:r w:rsidRPr="008D7A89">
              <w:t xml:space="preserve"> бюджета</w:t>
            </w:r>
          </w:p>
          <w:p w:rsidR="00657FDF" w:rsidRPr="008D7A89" w:rsidRDefault="00657FDF" w:rsidP="00017286">
            <w:r>
              <w:t>Константиновского района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Default="00657FDF" w:rsidP="00017286">
            <w:r>
              <w:lastRenderedPageBreak/>
              <w:t>3.3.2</w:t>
            </w:r>
          </w:p>
        </w:tc>
        <w:tc>
          <w:tcPr>
            <w:tcW w:w="4797" w:type="dxa"/>
            <w:gridSpan w:val="3"/>
          </w:tcPr>
          <w:p w:rsidR="00657FDF" w:rsidRPr="002175D3" w:rsidRDefault="00657FDF" w:rsidP="00017286">
            <w:pPr>
              <w:jc w:val="both"/>
            </w:pPr>
            <w:r>
              <w:t>Конкурс юных журналистов «Демократия и выборы»</w:t>
            </w:r>
          </w:p>
        </w:tc>
        <w:tc>
          <w:tcPr>
            <w:tcW w:w="2999" w:type="dxa"/>
          </w:tcPr>
          <w:p w:rsidR="00657FDF" w:rsidRDefault="00657FDF" w:rsidP="00017286">
            <w:r>
              <w:t xml:space="preserve">Территориальная избирательная комиссия; МУ «Отдел образования </w:t>
            </w:r>
          </w:p>
          <w:p w:rsidR="00657FDF" w:rsidRDefault="00657FDF" w:rsidP="00017286">
            <w:r>
              <w:t>Администрации Константиновского района»; СМИ</w:t>
            </w:r>
          </w:p>
        </w:tc>
        <w:tc>
          <w:tcPr>
            <w:tcW w:w="1679" w:type="dxa"/>
          </w:tcPr>
          <w:p w:rsidR="00657FDF" w:rsidRDefault="00657FDF" w:rsidP="00017286">
            <w:r>
              <w:t>Апрель</w:t>
            </w:r>
            <w:r w:rsidRPr="00CD169A">
              <w:t xml:space="preserve"> 201</w:t>
            </w:r>
            <w:r>
              <w:t>6</w:t>
            </w:r>
            <w:r w:rsidRPr="00CD169A">
              <w:t>г.</w:t>
            </w:r>
          </w:p>
          <w:p w:rsidR="00657FDF" w:rsidRPr="00F678CD" w:rsidRDefault="00657FDF" w:rsidP="00017286"/>
        </w:tc>
        <w:tc>
          <w:tcPr>
            <w:tcW w:w="2399" w:type="dxa"/>
          </w:tcPr>
          <w:p w:rsidR="00657FDF" w:rsidRDefault="00657FDF" w:rsidP="00017286">
            <w:r>
              <w:t>Средства местного бюджета</w:t>
            </w:r>
          </w:p>
          <w:p w:rsidR="00657FDF" w:rsidRPr="008D7A89" w:rsidRDefault="00657FDF" w:rsidP="00017286">
            <w:r>
              <w:t>Константиновского района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Pr="008D7A89" w:rsidRDefault="00657FDF" w:rsidP="00017286">
            <w:r>
              <w:t>3.3.3</w:t>
            </w:r>
          </w:p>
        </w:tc>
        <w:tc>
          <w:tcPr>
            <w:tcW w:w="4797" w:type="dxa"/>
            <w:gridSpan w:val="3"/>
          </w:tcPr>
          <w:p w:rsidR="00657FDF" w:rsidRPr="002175D3" w:rsidRDefault="00657FDF" w:rsidP="00017286">
            <w:pPr>
              <w:jc w:val="both"/>
            </w:pPr>
            <w:r w:rsidRPr="002175D3">
              <w:t xml:space="preserve">Районный этап олимпиады среди учащихся общеобразовательных учреждений по граждановедческим дисциплинам и избирательному праву </w:t>
            </w:r>
          </w:p>
        </w:tc>
        <w:tc>
          <w:tcPr>
            <w:tcW w:w="2999" w:type="dxa"/>
          </w:tcPr>
          <w:p w:rsidR="00657FDF" w:rsidRDefault="00657FDF" w:rsidP="00017286">
            <w:r>
              <w:t xml:space="preserve">Территориальная избирательная комиссия; МУ «Отдел образования </w:t>
            </w:r>
          </w:p>
          <w:p w:rsidR="00657FDF" w:rsidRPr="008D7A89" w:rsidRDefault="00657FDF" w:rsidP="00017286">
            <w:r>
              <w:t>Администрации Константиновского района»</w:t>
            </w:r>
          </w:p>
        </w:tc>
        <w:tc>
          <w:tcPr>
            <w:tcW w:w="1679" w:type="dxa"/>
          </w:tcPr>
          <w:p w:rsidR="00657FDF" w:rsidRPr="00F678CD" w:rsidRDefault="00657FDF" w:rsidP="00017286">
            <w:r w:rsidRPr="00F678CD">
              <w:t>Апрель 201</w:t>
            </w:r>
            <w:r>
              <w:t>6</w:t>
            </w:r>
            <w:r w:rsidRPr="00F678CD">
              <w:t>г.</w:t>
            </w:r>
          </w:p>
        </w:tc>
        <w:tc>
          <w:tcPr>
            <w:tcW w:w="2399" w:type="dxa"/>
          </w:tcPr>
          <w:p w:rsidR="00657FDF" w:rsidRDefault="00657FDF" w:rsidP="00017286">
            <w:r>
              <w:t>Средства местного бюджета</w:t>
            </w:r>
          </w:p>
          <w:p w:rsidR="00657FDF" w:rsidRPr="008D7A89" w:rsidRDefault="00657FDF" w:rsidP="00017286">
            <w:r>
              <w:t>Константиновского района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Default="00657FDF" w:rsidP="00017286">
            <w:r>
              <w:t>3.3.4</w:t>
            </w:r>
          </w:p>
        </w:tc>
        <w:tc>
          <w:tcPr>
            <w:tcW w:w="4797" w:type="dxa"/>
            <w:gridSpan w:val="3"/>
          </w:tcPr>
          <w:p w:rsidR="00657FDF" w:rsidRPr="002175D3" w:rsidRDefault="00657FDF" w:rsidP="00017286">
            <w:pPr>
              <w:jc w:val="both"/>
            </w:pPr>
            <w:r>
              <w:t>Районный этап конкурса сочинений на тему: «Если бы депутатом выбрали меня…..»</w:t>
            </w:r>
          </w:p>
        </w:tc>
        <w:tc>
          <w:tcPr>
            <w:tcW w:w="2999" w:type="dxa"/>
          </w:tcPr>
          <w:p w:rsidR="00657FDF" w:rsidRDefault="00657FDF" w:rsidP="00017286">
            <w:r>
              <w:t xml:space="preserve">Территориальная избирательная комиссия; МУ «Отдел образования </w:t>
            </w:r>
          </w:p>
          <w:p w:rsidR="00657FDF" w:rsidRDefault="00657FDF" w:rsidP="00017286">
            <w:r>
              <w:t>Администрации Константиновского района»</w:t>
            </w:r>
          </w:p>
        </w:tc>
        <w:tc>
          <w:tcPr>
            <w:tcW w:w="1679" w:type="dxa"/>
          </w:tcPr>
          <w:p w:rsidR="00657FDF" w:rsidRPr="00F678CD" w:rsidRDefault="00657FDF" w:rsidP="00017286">
            <w:r>
              <w:t>Апрель-сентябрь 2016г.</w:t>
            </w:r>
          </w:p>
        </w:tc>
        <w:tc>
          <w:tcPr>
            <w:tcW w:w="2399" w:type="dxa"/>
          </w:tcPr>
          <w:p w:rsidR="00657FDF" w:rsidRDefault="00657FDF" w:rsidP="00017286">
            <w:r>
              <w:t>Средства местного бюджета</w:t>
            </w:r>
          </w:p>
          <w:p w:rsidR="00657FDF" w:rsidRDefault="00657FDF" w:rsidP="00017286">
            <w:r>
              <w:t>Константиновского района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Default="00657FDF" w:rsidP="00017286">
            <w:r>
              <w:t>3.3.5</w:t>
            </w:r>
          </w:p>
        </w:tc>
        <w:tc>
          <w:tcPr>
            <w:tcW w:w="4797" w:type="dxa"/>
            <w:gridSpan w:val="3"/>
          </w:tcPr>
          <w:p w:rsidR="00657FDF" w:rsidRDefault="00657FDF" w:rsidP="00017286">
            <w:pPr>
              <w:jc w:val="both"/>
            </w:pPr>
            <w:r>
              <w:rPr>
                <w:spacing w:val="2"/>
              </w:rPr>
              <w:t>Р</w:t>
            </w:r>
            <w:r w:rsidRPr="00F27F66">
              <w:rPr>
                <w:spacing w:val="2"/>
              </w:rPr>
              <w:t>айонн</w:t>
            </w:r>
            <w:r>
              <w:rPr>
                <w:spacing w:val="2"/>
              </w:rPr>
              <w:t>ый</w:t>
            </w:r>
            <w:r w:rsidRPr="00F27F66">
              <w:rPr>
                <w:spacing w:val="2"/>
              </w:rPr>
              <w:t xml:space="preserve"> конкурс рисунков «Я рисую приглашение на выборы»</w:t>
            </w:r>
          </w:p>
        </w:tc>
        <w:tc>
          <w:tcPr>
            <w:tcW w:w="2999" w:type="dxa"/>
          </w:tcPr>
          <w:p w:rsidR="00657FDF" w:rsidRDefault="00657FDF" w:rsidP="00017286">
            <w:r w:rsidRPr="00F27F66">
              <w:rPr>
                <w:spacing w:val="-1"/>
              </w:rPr>
              <w:t>СРМ, ТИК,</w:t>
            </w:r>
            <w:r w:rsidRPr="00F27F66">
              <w:rPr>
                <w:rFonts w:eastAsia="Arial CYR" w:cs="Arial CYR"/>
                <w:lang/>
              </w:rPr>
              <w:t xml:space="preserve"> МУ «Отдел образования Администрации Константиновского района»</w:t>
            </w:r>
          </w:p>
        </w:tc>
        <w:tc>
          <w:tcPr>
            <w:tcW w:w="1679" w:type="dxa"/>
          </w:tcPr>
          <w:p w:rsidR="00657FDF" w:rsidRDefault="00657FDF" w:rsidP="00017286">
            <w:r>
              <w:t>Сентябрь 2016г.</w:t>
            </w:r>
          </w:p>
        </w:tc>
        <w:tc>
          <w:tcPr>
            <w:tcW w:w="2399" w:type="dxa"/>
          </w:tcPr>
          <w:p w:rsidR="00657FDF" w:rsidRDefault="00657FDF" w:rsidP="00017286">
            <w:r>
              <w:t>Средства местного бюджета</w:t>
            </w:r>
          </w:p>
          <w:p w:rsidR="00657FDF" w:rsidRDefault="00657FDF" w:rsidP="00017286">
            <w:r>
              <w:t>Константиновского района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Pr="008D7A89" w:rsidRDefault="00657FDF" w:rsidP="00017286">
            <w:r>
              <w:t>3.3.6</w:t>
            </w:r>
          </w:p>
        </w:tc>
        <w:tc>
          <w:tcPr>
            <w:tcW w:w="4797" w:type="dxa"/>
            <w:gridSpan w:val="3"/>
          </w:tcPr>
          <w:p w:rsidR="00657FDF" w:rsidRPr="002175D3" w:rsidRDefault="00657FDF" w:rsidP="00017286">
            <w:pPr>
              <w:jc w:val="both"/>
            </w:pPr>
            <w:r w:rsidRPr="002175D3">
              <w:t xml:space="preserve">Конкурс среди студентов Ростовской области на лучшую работу по вопросам избирательного права </w:t>
            </w:r>
          </w:p>
        </w:tc>
        <w:tc>
          <w:tcPr>
            <w:tcW w:w="2999" w:type="dxa"/>
          </w:tcPr>
          <w:p w:rsidR="00657FDF" w:rsidRDefault="00657FDF" w:rsidP="00017286">
            <w:r>
              <w:t xml:space="preserve">Территориальная избирательная комиссия; МУ «Отдел образования </w:t>
            </w:r>
          </w:p>
          <w:p w:rsidR="00657FDF" w:rsidRPr="008D7A89" w:rsidRDefault="00657FDF" w:rsidP="00017286">
            <w:r>
              <w:t>Администрации Константиновского района»</w:t>
            </w:r>
          </w:p>
        </w:tc>
        <w:tc>
          <w:tcPr>
            <w:tcW w:w="1679" w:type="dxa"/>
          </w:tcPr>
          <w:p w:rsidR="00657FDF" w:rsidRDefault="00657FDF" w:rsidP="00017286">
            <w:r>
              <w:t>Ноябрь 2016г.</w:t>
            </w:r>
          </w:p>
          <w:p w:rsidR="00657FDF" w:rsidRPr="00F678CD" w:rsidRDefault="00657FDF" w:rsidP="00017286"/>
        </w:tc>
        <w:tc>
          <w:tcPr>
            <w:tcW w:w="2399" w:type="dxa"/>
          </w:tcPr>
          <w:p w:rsidR="00657FDF" w:rsidRDefault="00657FDF" w:rsidP="00017286">
            <w:r>
              <w:t>Средства местного бюджета</w:t>
            </w:r>
          </w:p>
          <w:p w:rsidR="00657FDF" w:rsidRPr="008D7A89" w:rsidRDefault="00657FDF" w:rsidP="00017286">
            <w:r>
              <w:t>Константиновского района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Default="00657FDF" w:rsidP="00017286">
            <w:r>
              <w:t>3.3.7</w:t>
            </w:r>
          </w:p>
        </w:tc>
        <w:tc>
          <w:tcPr>
            <w:tcW w:w="4797" w:type="dxa"/>
            <w:gridSpan w:val="3"/>
          </w:tcPr>
          <w:p w:rsidR="00657FDF" w:rsidRPr="00B10D20" w:rsidRDefault="00657FDF" w:rsidP="00017286">
            <w:pPr>
              <w:jc w:val="both"/>
            </w:pPr>
            <w:r w:rsidRPr="008D7A89">
              <w:t xml:space="preserve">Обеспечение участия </w:t>
            </w:r>
            <w:r>
              <w:t xml:space="preserve">библиотек района </w:t>
            </w:r>
            <w:r w:rsidRPr="008D7A89">
              <w:t>в конкурсе на лучшую организацию информационно-разъяснительной работы в период подготовки и проведения выборов</w:t>
            </w:r>
            <w:r>
              <w:t xml:space="preserve"> депутатов </w:t>
            </w:r>
            <w:r w:rsidRPr="00AA26C4">
              <w:t xml:space="preserve">ГДФС РФ седьмого созыва, выборов депутатов представительных органов Константиновского городского и сельских поселений Константиновского района </w:t>
            </w:r>
            <w:r>
              <w:t>18 сентября 2016 года</w:t>
            </w:r>
          </w:p>
        </w:tc>
        <w:tc>
          <w:tcPr>
            <w:tcW w:w="2999" w:type="dxa"/>
          </w:tcPr>
          <w:p w:rsidR="00657FDF" w:rsidRDefault="00657FDF" w:rsidP="00017286">
            <w:r>
              <w:t>Территориальная избирательная комиссия;</w:t>
            </w:r>
          </w:p>
          <w:p w:rsidR="00657FDF" w:rsidRPr="008D7A89" w:rsidRDefault="00657FDF" w:rsidP="00017286">
            <w:r>
              <w:t>МУ «Отдел культуры и искусства Администрации Константиновского района»</w:t>
            </w:r>
            <w:r w:rsidRPr="008D7A89">
              <w:t xml:space="preserve"> </w:t>
            </w:r>
          </w:p>
        </w:tc>
        <w:tc>
          <w:tcPr>
            <w:tcW w:w="1679" w:type="dxa"/>
          </w:tcPr>
          <w:p w:rsidR="00657FDF" w:rsidRPr="008D7A89" w:rsidRDefault="00657FDF" w:rsidP="00017286">
            <w:r>
              <w:t>Июль-сентябрь</w:t>
            </w:r>
          </w:p>
          <w:p w:rsidR="00657FDF" w:rsidRPr="008D7A89" w:rsidRDefault="00657FDF" w:rsidP="00017286">
            <w:r w:rsidRPr="008D7A89">
              <w:t>201</w:t>
            </w:r>
            <w:r>
              <w:t>6</w:t>
            </w:r>
            <w:r w:rsidRPr="008D7A89">
              <w:t>г.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 xml:space="preserve">Без </w:t>
            </w:r>
            <w:r>
              <w:t>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Default="00657FDF" w:rsidP="00017286">
            <w:r>
              <w:t>3.3.8</w:t>
            </w:r>
          </w:p>
        </w:tc>
        <w:tc>
          <w:tcPr>
            <w:tcW w:w="4797" w:type="dxa"/>
            <w:gridSpan w:val="3"/>
          </w:tcPr>
          <w:p w:rsidR="00657FDF" w:rsidRPr="008D7A89" w:rsidRDefault="00657FDF" w:rsidP="00017286">
            <w:pPr>
              <w:jc w:val="both"/>
            </w:pPr>
            <w:r w:rsidRPr="008D7A89">
              <w:t xml:space="preserve">Участие в мероприятиях, приуроченных к памятным датам в целях приглашения представителей различных социальных сред  на выборы  </w:t>
            </w:r>
          </w:p>
        </w:tc>
        <w:tc>
          <w:tcPr>
            <w:tcW w:w="2999" w:type="dxa"/>
          </w:tcPr>
          <w:p w:rsidR="00657FDF" w:rsidRPr="008D7A89" w:rsidRDefault="00657FDF" w:rsidP="00017286">
            <w:r w:rsidRPr="008D7A89">
              <w:t xml:space="preserve">Члены ТИК, УИК </w:t>
            </w:r>
          </w:p>
        </w:tc>
        <w:tc>
          <w:tcPr>
            <w:tcW w:w="1679" w:type="dxa"/>
          </w:tcPr>
          <w:p w:rsidR="00657FDF" w:rsidRPr="008D7A89" w:rsidRDefault="00657FDF" w:rsidP="00017286">
            <w:r>
              <w:t>Весь период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Default="00657FDF" w:rsidP="00017286">
            <w:r>
              <w:t>3.3.9</w:t>
            </w:r>
          </w:p>
        </w:tc>
        <w:tc>
          <w:tcPr>
            <w:tcW w:w="4797" w:type="dxa"/>
            <w:gridSpan w:val="3"/>
          </w:tcPr>
          <w:p w:rsidR="00657FDF" w:rsidRPr="008D7A89" w:rsidRDefault="00657FDF" w:rsidP="00017286">
            <w:pPr>
              <w:jc w:val="both"/>
            </w:pPr>
            <w:r>
              <w:t>Расширенный Круглый стол «Опыт взаимодействия по формированию электоральной культуры молодого поколения Константиновского района»</w:t>
            </w:r>
          </w:p>
        </w:tc>
        <w:tc>
          <w:tcPr>
            <w:tcW w:w="2999" w:type="dxa"/>
          </w:tcPr>
          <w:p w:rsidR="00657FDF" w:rsidRDefault="00657FDF" w:rsidP="00017286">
            <w:r>
              <w:t xml:space="preserve">Территориальная избирательная комиссия; МУ «Отдел образования </w:t>
            </w:r>
          </w:p>
          <w:p w:rsidR="00657FDF" w:rsidRPr="008D7A89" w:rsidRDefault="00657FDF" w:rsidP="00017286">
            <w:r>
              <w:t>Администрации Константиновского района»; СМИ; Представители казачества; МУ «Отдел культуры и искусства Администрации Константиновского района»</w:t>
            </w:r>
          </w:p>
        </w:tc>
        <w:tc>
          <w:tcPr>
            <w:tcW w:w="1679" w:type="dxa"/>
          </w:tcPr>
          <w:p w:rsidR="00657FDF" w:rsidRDefault="00657FDF" w:rsidP="00017286">
            <w:r>
              <w:t>Октябрь 2016г.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</w:tc>
      </w:tr>
      <w:tr w:rsidR="00657FDF" w:rsidRPr="008D7A89" w:rsidTr="00017286">
        <w:trPr>
          <w:trHeight w:val="432"/>
        </w:trPr>
        <w:tc>
          <w:tcPr>
            <w:tcW w:w="948" w:type="dxa"/>
          </w:tcPr>
          <w:p w:rsidR="00657FDF" w:rsidRPr="008D7A89" w:rsidRDefault="00657FDF" w:rsidP="00017286">
            <w:r>
              <w:t>3</w:t>
            </w:r>
            <w:r w:rsidRPr="008D7A89">
              <w:t>.</w:t>
            </w:r>
            <w:r>
              <w:t>4</w:t>
            </w:r>
          </w:p>
        </w:tc>
        <w:tc>
          <w:tcPr>
            <w:tcW w:w="11874" w:type="dxa"/>
            <w:gridSpan w:val="6"/>
          </w:tcPr>
          <w:p w:rsidR="00657FDF" w:rsidRPr="008D7A89" w:rsidRDefault="00657FDF" w:rsidP="00017286">
            <w:r w:rsidRPr="008D7A89">
              <w:rPr>
                <w:b/>
              </w:rPr>
              <w:t>Массовая информационно-разъяснительная работа, проверка сведений об избирателях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Pr="008D7A89" w:rsidRDefault="00657FDF" w:rsidP="00017286">
            <w:r>
              <w:t>3</w:t>
            </w:r>
            <w:r w:rsidRPr="008D7A89">
              <w:t>.</w:t>
            </w:r>
            <w:r>
              <w:t>4</w:t>
            </w:r>
            <w:r w:rsidRPr="008D7A89">
              <w:t>.1</w:t>
            </w:r>
          </w:p>
        </w:tc>
        <w:tc>
          <w:tcPr>
            <w:tcW w:w="4797" w:type="dxa"/>
            <w:gridSpan w:val="3"/>
          </w:tcPr>
          <w:p w:rsidR="00657FDF" w:rsidRPr="00B10D20" w:rsidRDefault="00657FDF" w:rsidP="00017286">
            <w:pPr>
              <w:jc w:val="both"/>
            </w:pPr>
            <w:r w:rsidRPr="008D7A89">
              <w:t>Уточнение сведений об избирателях в списках избирателей посредством их обхода членами участковых избирательных комиссий и персональной разноски извещений о дне голосования</w:t>
            </w:r>
            <w:r>
              <w:t xml:space="preserve"> </w:t>
            </w:r>
            <w:r w:rsidRPr="008D7A89">
              <w:t>в период подготовки и проведения выборов</w:t>
            </w:r>
            <w:r>
              <w:t xml:space="preserve"> депутатов </w:t>
            </w:r>
            <w:r w:rsidRPr="00AA26C4">
              <w:t xml:space="preserve">ГДФС РФ седьмого созыва, выборов депутатов представительных органов Константиновского городского и сельских поселений Константиновского района </w:t>
            </w:r>
            <w:r>
              <w:t>18 сентября 2016 года</w:t>
            </w:r>
          </w:p>
        </w:tc>
        <w:tc>
          <w:tcPr>
            <w:tcW w:w="2999" w:type="dxa"/>
          </w:tcPr>
          <w:p w:rsidR="00657FDF" w:rsidRPr="008D7A89" w:rsidRDefault="00657FDF" w:rsidP="00017286">
            <w:r w:rsidRPr="008D7A89">
              <w:t>УИКи</w:t>
            </w:r>
          </w:p>
        </w:tc>
        <w:tc>
          <w:tcPr>
            <w:tcW w:w="1679" w:type="dxa"/>
          </w:tcPr>
          <w:p w:rsidR="00657FDF" w:rsidRPr="008D7A89" w:rsidRDefault="00657FDF" w:rsidP="00017286">
            <w:r>
              <w:t>Август-сентябрь</w:t>
            </w:r>
          </w:p>
          <w:p w:rsidR="00657FDF" w:rsidRPr="008D7A89" w:rsidRDefault="00657FDF" w:rsidP="00017286">
            <w:smartTag w:uri="urn:schemas-microsoft-com:office:smarttags" w:element="metricconverter">
              <w:smartTagPr>
                <w:attr w:name="ProductID" w:val="2016 г"/>
              </w:smartTagPr>
              <w:r w:rsidRPr="008D7A89">
                <w:t>201</w:t>
              </w:r>
              <w:r>
                <w:t>6</w:t>
              </w:r>
              <w:r w:rsidRPr="008D7A89">
                <w:t xml:space="preserve"> г</w:t>
              </w:r>
            </w:smartTag>
            <w:r w:rsidRPr="008D7A89">
              <w:t>.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Pr="008D7A89" w:rsidRDefault="00657FDF" w:rsidP="00017286">
            <w:r>
              <w:lastRenderedPageBreak/>
              <w:t>3</w:t>
            </w:r>
            <w:r w:rsidRPr="008D7A89">
              <w:t>.</w:t>
            </w:r>
            <w:r>
              <w:t>4</w:t>
            </w:r>
            <w:r w:rsidRPr="008D7A89">
              <w:t>.</w:t>
            </w:r>
            <w:r>
              <w:t>2</w:t>
            </w:r>
          </w:p>
        </w:tc>
        <w:tc>
          <w:tcPr>
            <w:tcW w:w="4797" w:type="dxa"/>
            <w:gridSpan w:val="3"/>
          </w:tcPr>
          <w:p w:rsidR="00657FDF" w:rsidRPr="008D7A89" w:rsidRDefault="00657FDF" w:rsidP="00017286">
            <w:pPr>
              <w:jc w:val="both"/>
            </w:pPr>
            <w:r w:rsidRPr="008D7A89">
              <w:t>Приглашение избирателей на выборы через социальную рекламу в салонах автобусов в период подготовки и проведения выборов</w:t>
            </w:r>
            <w:r>
              <w:t xml:space="preserve"> депутатов </w:t>
            </w:r>
            <w:r w:rsidRPr="00AA26C4">
              <w:t xml:space="preserve">ГДФС РФ седьмого созыва, выборов депутатов представительных органов Константиновского городского и сельских поселений Константиновского района </w:t>
            </w:r>
            <w:r>
              <w:t>18 сентября 2016 года</w:t>
            </w:r>
          </w:p>
        </w:tc>
        <w:tc>
          <w:tcPr>
            <w:tcW w:w="2999" w:type="dxa"/>
          </w:tcPr>
          <w:p w:rsidR="00657FDF" w:rsidRPr="008D7A89" w:rsidRDefault="00657FDF" w:rsidP="00017286">
            <w:r w:rsidRPr="008D7A89">
              <w:t xml:space="preserve">ТИК </w:t>
            </w:r>
          </w:p>
        </w:tc>
        <w:tc>
          <w:tcPr>
            <w:tcW w:w="1679" w:type="dxa"/>
          </w:tcPr>
          <w:p w:rsidR="00657FDF" w:rsidRPr="008D7A89" w:rsidRDefault="00657FDF" w:rsidP="00017286">
            <w:r>
              <w:t>Август-сентябрь 2016г.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8D7A89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551"/>
        </w:trPr>
        <w:tc>
          <w:tcPr>
            <w:tcW w:w="15228" w:type="dxa"/>
            <w:gridSpan w:val="8"/>
          </w:tcPr>
          <w:p w:rsidR="00657FDF" w:rsidRPr="00941494" w:rsidRDefault="00657FDF" w:rsidP="00017286">
            <w:pPr>
              <w:jc w:val="center"/>
              <w:rPr>
                <w:b/>
              </w:rPr>
            </w:pPr>
            <w:r w:rsidRPr="00941494">
              <w:rPr>
                <w:b/>
              </w:rPr>
              <w:t>4. Обучение организаторов выборов и других участников избирательного процесса.</w:t>
            </w: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Default="00657FDF" w:rsidP="00017286">
            <w:r>
              <w:t>4.1.1</w:t>
            </w:r>
          </w:p>
        </w:tc>
        <w:tc>
          <w:tcPr>
            <w:tcW w:w="4797" w:type="dxa"/>
            <w:gridSpan w:val="3"/>
          </w:tcPr>
          <w:p w:rsidR="00657FDF" w:rsidRPr="00941494" w:rsidRDefault="00657FDF" w:rsidP="00017286">
            <w:pPr>
              <w:jc w:val="both"/>
            </w:pPr>
            <w:r w:rsidRPr="00941494">
              <w:t>Обучение председателей, секретарей, членов участковых избирательных комиссий по вопросам подготовки и проведения выборов</w:t>
            </w:r>
          </w:p>
        </w:tc>
        <w:tc>
          <w:tcPr>
            <w:tcW w:w="2999" w:type="dxa"/>
          </w:tcPr>
          <w:p w:rsidR="00657FDF" w:rsidRDefault="00657FDF" w:rsidP="00017286">
            <w:r>
              <w:t>И.В. Казакова,</w:t>
            </w:r>
          </w:p>
          <w:p w:rsidR="00657FDF" w:rsidRDefault="00657FDF" w:rsidP="00017286">
            <w:r>
              <w:t>Л.Б. Божкова</w:t>
            </w:r>
          </w:p>
          <w:p w:rsidR="00657FDF" w:rsidRPr="008D7A89" w:rsidRDefault="00657FDF" w:rsidP="00017286">
            <w:r>
              <w:t>Е.В. Быкадорова</w:t>
            </w:r>
          </w:p>
        </w:tc>
        <w:tc>
          <w:tcPr>
            <w:tcW w:w="1679" w:type="dxa"/>
          </w:tcPr>
          <w:p w:rsidR="00657FDF" w:rsidRDefault="00657FDF" w:rsidP="00017286">
            <w:r>
              <w:t>Июнь-</w:t>
            </w:r>
          </w:p>
          <w:p w:rsidR="00657FDF" w:rsidRDefault="00657FDF" w:rsidP="00017286">
            <w:r>
              <w:t>сентябрь 2016г.</w:t>
            </w:r>
          </w:p>
        </w:tc>
        <w:tc>
          <w:tcPr>
            <w:tcW w:w="2399" w:type="dxa"/>
          </w:tcPr>
          <w:p w:rsidR="00657FDF" w:rsidRPr="00941494" w:rsidRDefault="00657FDF" w:rsidP="00017286">
            <w:r w:rsidRPr="00941494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Default="00657FDF" w:rsidP="00017286">
            <w:r>
              <w:t>4.1.2</w:t>
            </w:r>
          </w:p>
        </w:tc>
        <w:tc>
          <w:tcPr>
            <w:tcW w:w="4797" w:type="dxa"/>
            <w:gridSpan w:val="3"/>
          </w:tcPr>
          <w:p w:rsidR="00657FDF" w:rsidRPr="00941494" w:rsidRDefault="00657FDF" w:rsidP="00017286">
            <w:pPr>
              <w:jc w:val="both"/>
            </w:pPr>
            <w:r w:rsidRPr="00941494">
              <w:t>Проведение общих собраний членов участковых избирательных комиссий по зонам деятельности соответствующих участковых избирательных комиссий</w:t>
            </w:r>
          </w:p>
        </w:tc>
        <w:tc>
          <w:tcPr>
            <w:tcW w:w="2999" w:type="dxa"/>
          </w:tcPr>
          <w:p w:rsidR="00657FDF" w:rsidRPr="00EE2541" w:rsidRDefault="00657FDF" w:rsidP="00017286">
            <w:r w:rsidRPr="00EE2541">
              <w:t>Администрация Константиновского района, ТИК</w:t>
            </w:r>
          </w:p>
        </w:tc>
        <w:tc>
          <w:tcPr>
            <w:tcW w:w="1679" w:type="dxa"/>
          </w:tcPr>
          <w:p w:rsidR="00657FDF" w:rsidRDefault="00657FDF" w:rsidP="00017286">
            <w:r w:rsidRPr="00471135">
              <w:t xml:space="preserve">Июнь </w:t>
            </w:r>
            <w:r>
              <w:t xml:space="preserve">- </w:t>
            </w:r>
            <w:r w:rsidRPr="00EE2541">
              <w:t>август 201</w:t>
            </w:r>
            <w:r>
              <w:t>6</w:t>
            </w:r>
            <w:r w:rsidRPr="00EE2541">
              <w:t>г.</w:t>
            </w:r>
          </w:p>
        </w:tc>
        <w:tc>
          <w:tcPr>
            <w:tcW w:w="2399" w:type="dxa"/>
          </w:tcPr>
          <w:p w:rsidR="00657FDF" w:rsidRPr="00471135" w:rsidRDefault="00657FDF" w:rsidP="00017286">
            <w:r w:rsidRPr="00471135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Default="00657FDF" w:rsidP="00017286">
            <w:r>
              <w:t>4.1.3</w:t>
            </w:r>
          </w:p>
        </w:tc>
        <w:tc>
          <w:tcPr>
            <w:tcW w:w="4797" w:type="dxa"/>
            <w:gridSpan w:val="3"/>
          </w:tcPr>
          <w:p w:rsidR="00657FDF" w:rsidRDefault="00657FDF" w:rsidP="00017286">
            <w:pPr>
              <w:jc w:val="both"/>
            </w:pPr>
            <w:r>
              <w:t xml:space="preserve">Проведение совещания с представителями </w:t>
            </w:r>
          </w:p>
          <w:p w:rsidR="00657FDF" w:rsidRDefault="00657FDF" w:rsidP="00017286">
            <w:pPr>
              <w:jc w:val="both"/>
            </w:pPr>
            <w:r>
              <w:t xml:space="preserve">местных отделений политических партий по вопросам подготовки к выборам: </w:t>
            </w:r>
          </w:p>
          <w:p w:rsidR="00657FDF" w:rsidRPr="008D7A89" w:rsidRDefault="00657FDF" w:rsidP="00017286">
            <w:pPr>
              <w:jc w:val="both"/>
            </w:pPr>
            <w:r>
              <w:t xml:space="preserve">депутатов </w:t>
            </w:r>
            <w:r w:rsidRPr="00AA26C4">
              <w:t xml:space="preserve">ГДФС РФ седьмого созыва, выборов депутатов представительных органов Константиновского городского и сельских поселений Константиновского района </w:t>
            </w:r>
            <w:r>
              <w:t>в 2016 году особенностях проведения предвыборной агитации, работы членов участковых избирательных комиссий и наблюдателей</w:t>
            </w:r>
          </w:p>
        </w:tc>
        <w:tc>
          <w:tcPr>
            <w:tcW w:w="2999" w:type="dxa"/>
          </w:tcPr>
          <w:p w:rsidR="00657FDF" w:rsidRDefault="00657FDF" w:rsidP="00017286">
            <w:r>
              <w:t>И.В. Казакова,</w:t>
            </w:r>
          </w:p>
          <w:p w:rsidR="00657FDF" w:rsidRDefault="00657FDF" w:rsidP="00017286">
            <w:r>
              <w:t>Л.Б. Божкова</w:t>
            </w:r>
          </w:p>
          <w:p w:rsidR="00657FDF" w:rsidRPr="005616B8" w:rsidRDefault="00657FDF" w:rsidP="00017286">
            <w:r>
              <w:t>Е.В. Быкадорова</w:t>
            </w:r>
          </w:p>
        </w:tc>
        <w:tc>
          <w:tcPr>
            <w:tcW w:w="1679" w:type="dxa"/>
          </w:tcPr>
          <w:p w:rsidR="00657FDF" w:rsidRDefault="00657FDF" w:rsidP="00017286">
            <w:r w:rsidRPr="00471135">
              <w:t>Июль</w:t>
            </w:r>
            <w:r>
              <w:t>-</w:t>
            </w:r>
            <w:r w:rsidRPr="005616B8">
              <w:t>сентябрь 201</w:t>
            </w:r>
            <w:r>
              <w:t>6</w:t>
            </w:r>
            <w:r w:rsidRPr="005616B8">
              <w:t>г.</w:t>
            </w:r>
          </w:p>
        </w:tc>
        <w:tc>
          <w:tcPr>
            <w:tcW w:w="2399" w:type="dxa"/>
          </w:tcPr>
          <w:p w:rsidR="00657FDF" w:rsidRPr="00471135" w:rsidRDefault="00657FDF" w:rsidP="00017286">
            <w:r w:rsidRPr="00471135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Default="00657FDF" w:rsidP="00017286">
            <w:r>
              <w:t>4.1.4</w:t>
            </w:r>
          </w:p>
        </w:tc>
        <w:tc>
          <w:tcPr>
            <w:tcW w:w="4797" w:type="dxa"/>
            <w:gridSpan w:val="3"/>
          </w:tcPr>
          <w:p w:rsidR="00657FDF" w:rsidRPr="008D7A89" w:rsidRDefault="00657FDF" w:rsidP="00017286">
            <w:pPr>
              <w:jc w:val="both"/>
            </w:pPr>
            <w:r w:rsidRPr="00941494">
              <w:t>Обучение</w:t>
            </w:r>
            <w:r>
              <w:t xml:space="preserve"> доверенных лиц кандидатов</w:t>
            </w:r>
            <w:r w:rsidRPr="00B255D7">
              <w:t>,</w:t>
            </w:r>
            <w:r>
              <w:t xml:space="preserve"> наблюдателей от политических партий </w:t>
            </w:r>
          </w:p>
        </w:tc>
        <w:tc>
          <w:tcPr>
            <w:tcW w:w="2999" w:type="dxa"/>
          </w:tcPr>
          <w:p w:rsidR="00657FDF" w:rsidRDefault="00657FDF" w:rsidP="00017286">
            <w:r>
              <w:t>И.В. Казакова,</w:t>
            </w:r>
          </w:p>
          <w:p w:rsidR="00657FDF" w:rsidRDefault="00657FDF" w:rsidP="00017286">
            <w:r>
              <w:t>Л.Б. Божкова</w:t>
            </w:r>
          </w:p>
          <w:p w:rsidR="00657FDF" w:rsidRPr="008D7A89" w:rsidRDefault="00657FDF" w:rsidP="00017286">
            <w:r>
              <w:t>Е.В. Быкадорова</w:t>
            </w:r>
          </w:p>
        </w:tc>
        <w:tc>
          <w:tcPr>
            <w:tcW w:w="1679" w:type="dxa"/>
          </w:tcPr>
          <w:p w:rsidR="00657FDF" w:rsidRDefault="00657FDF" w:rsidP="00017286">
            <w:r w:rsidRPr="00471135">
              <w:t xml:space="preserve">Июнь </w:t>
            </w:r>
            <w:r>
              <w:t xml:space="preserve">- </w:t>
            </w:r>
            <w:r w:rsidRPr="00EE2541">
              <w:t>август 201</w:t>
            </w:r>
            <w:r>
              <w:t>6</w:t>
            </w:r>
            <w:r w:rsidRPr="00EE2541">
              <w:t>г.</w:t>
            </w:r>
          </w:p>
        </w:tc>
        <w:tc>
          <w:tcPr>
            <w:tcW w:w="2399" w:type="dxa"/>
          </w:tcPr>
          <w:p w:rsidR="00657FDF" w:rsidRDefault="00657FDF" w:rsidP="00017286">
            <w:r w:rsidRPr="0040171B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Default="00657FDF" w:rsidP="00017286">
            <w:r>
              <w:t>4.1.5</w:t>
            </w:r>
          </w:p>
        </w:tc>
        <w:tc>
          <w:tcPr>
            <w:tcW w:w="4797" w:type="dxa"/>
            <w:gridSpan w:val="3"/>
          </w:tcPr>
          <w:p w:rsidR="00657FDF" w:rsidRPr="00941494" w:rsidRDefault="00657FDF" w:rsidP="00017286">
            <w:pPr>
              <w:jc w:val="both"/>
            </w:pPr>
            <w:r w:rsidRPr="00941494">
              <w:t>Обучение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B6DCF">
              <w:rPr>
                <w:color w:val="000000"/>
              </w:rPr>
              <w:t>резерва составов УИК</w:t>
            </w:r>
          </w:p>
        </w:tc>
        <w:tc>
          <w:tcPr>
            <w:tcW w:w="2999" w:type="dxa"/>
          </w:tcPr>
          <w:p w:rsidR="00657FDF" w:rsidRDefault="00657FDF" w:rsidP="00017286">
            <w:r>
              <w:t>И.В. Казакова,</w:t>
            </w:r>
          </w:p>
          <w:p w:rsidR="00657FDF" w:rsidRDefault="00657FDF" w:rsidP="00017286">
            <w:r>
              <w:t>Л.Б. Божкова</w:t>
            </w:r>
          </w:p>
          <w:p w:rsidR="00657FDF" w:rsidRPr="008D7A89" w:rsidRDefault="00657FDF" w:rsidP="00017286">
            <w:r>
              <w:t>Е.В. Быкадорова</w:t>
            </w:r>
          </w:p>
        </w:tc>
        <w:tc>
          <w:tcPr>
            <w:tcW w:w="1679" w:type="dxa"/>
          </w:tcPr>
          <w:p w:rsidR="00657FDF" w:rsidRDefault="00657FDF" w:rsidP="00017286">
            <w:r w:rsidRPr="00471135">
              <w:t xml:space="preserve">Июнь </w:t>
            </w:r>
            <w:r>
              <w:t xml:space="preserve">- </w:t>
            </w:r>
            <w:r w:rsidRPr="00EE2541">
              <w:t>август 201</w:t>
            </w:r>
            <w:r>
              <w:t>6</w:t>
            </w:r>
            <w:r w:rsidRPr="00EE2541">
              <w:t>г.</w:t>
            </w:r>
          </w:p>
        </w:tc>
        <w:tc>
          <w:tcPr>
            <w:tcW w:w="2399" w:type="dxa"/>
          </w:tcPr>
          <w:p w:rsidR="00657FDF" w:rsidRDefault="00657FDF" w:rsidP="00017286">
            <w:r w:rsidRPr="0040171B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Default="00657FDF" w:rsidP="00017286">
            <w:r>
              <w:t>4.1.6</w:t>
            </w:r>
          </w:p>
        </w:tc>
        <w:tc>
          <w:tcPr>
            <w:tcW w:w="4797" w:type="dxa"/>
            <w:gridSpan w:val="3"/>
          </w:tcPr>
          <w:p w:rsidR="00657FDF" w:rsidRPr="00FB6DCF" w:rsidRDefault="00657FDF" w:rsidP="00017286">
            <w:pPr>
              <w:jc w:val="both"/>
            </w:pPr>
            <w:r w:rsidRPr="0029025A">
              <w:t xml:space="preserve">Проведение совещания с представителями СМИ </w:t>
            </w:r>
            <w:r>
              <w:t>по вопросам и</w:t>
            </w:r>
            <w:r w:rsidRPr="0029025A">
              <w:t>нформировани</w:t>
            </w:r>
            <w:r>
              <w:t>я</w:t>
            </w:r>
            <w:r w:rsidRPr="0029025A">
              <w:t xml:space="preserve"> и предвыборн</w:t>
            </w:r>
            <w:r>
              <w:t>ой</w:t>
            </w:r>
            <w:r w:rsidRPr="0029025A">
              <w:t xml:space="preserve"> агитаци</w:t>
            </w:r>
            <w:r>
              <w:t>и</w:t>
            </w:r>
            <w:r w:rsidRPr="0029025A">
              <w:t xml:space="preserve"> (законодательные дозволения и запреты)</w:t>
            </w:r>
          </w:p>
        </w:tc>
        <w:tc>
          <w:tcPr>
            <w:tcW w:w="2999" w:type="dxa"/>
          </w:tcPr>
          <w:p w:rsidR="00657FDF" w:rsidRDefault="00657FDF" w:rsidP="00017286">
            <w:r>
              <w:t>И.В. Казакова,</w:t>
            </w:r>
          </w:p>
          <w:p w:rsidR="00657FDF" w:rsidRPr="008D7A89" w:rsidRDefault="00657FDF" w:rsidP="00017286">
            <w:r>
              <w:t>Л.Б. Божкова</w:t>
            </w:r>
          </w:p>
        </w:tc>
        <w:tc>
          <w:tcPr>
            <w:tcW w:w="1679" w:type="dxa"/>
          </w:tcPr>
          <w:p w:rsidR="00657FDF" w:rsidRDefault="00657FDF" w:rsidP="00017286">
            <w:r w:rsidRPr="00471135">
              <w:t xml:space="preserve">Июнь </w:t>
            </w:r>
            <w:r>
              <w:t xml:space="preserve">- </w:t>
            </w:r>
            <w:r w:rsidRPr="00EE2541">
              <w:t>август 201</w:t>
            </w:r>
            <w:r>
              <w:t>6</w:t>
            </w:r>
            <w:r w:rsidRPr="00EE2541">
              <w:t>г.</w:t>
            </w:r>
          </w:p>
        </w:tc>
        <w:tc>
          <w:tcPr>
            <w:tcW w:w="2399" w:type="dxa"/>
          </w:tcPr>
          <w:p w:rsidR="00657FDF" w:rsidRPr="00471135" w:rsidRDefault="00657FDF" w:rsidP="00017286">
            <w:r w:rsidRPr="00471135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  <w:tr w:rsidR="00657FDF" w:rsidRPr="008D7A89" w:rsidTr="00017286">
        <w:tblPrEx>
          <w:tblLook w:val="0000"/>
        </w:tblPrEx>
        <w:trPr>
          <w:trHeight w:val="703"/>
        </w:trPr>
        <w:tc>
          <w:tcPr>
            <w:tcW w:w="948" w:type="dxa"/>
          </w:tcPr>
          <w:p w:rsidR="00657FDF" w:rsidRDefault="00657FDF" w:rsidP="00017286">
            <w:r>
              <w:t>4.1.7</w:t>
            </w:r>
          </w:p>
        </w:tc>
        <w:tc>
          <w:tcPr>
            <w:tcW w:w="4797" w:type="dxa"/>
            <w:gridSpan w:val="3"/>
          </w:tcPr>
          <w:p w:rsidR="00657FDF" w:rsidRPr="00B255D7" w:rsidRDefault="00657FDF" w:rsidP="00017286">
            <w:pPr>
              <w:jc w:val="both"/>
              <w:rPr>
                <w:color w:val="000000"/>
              </w:rPr>
            </w:pPr>
            <w:r>
              <w:t>Проведение совещания</w:t>
            </w:r>
            <w:r w:rsidRPr="00B255D7">
              <w:t xml:space="preserve"> </w:t>
            </w:r>
            <w:r>
              <w:rPr>
                <w:lang w:val="en-US"/>
              </w:rPr>
              <w:t>c</w:t>
            </w:r>
            <w:r w:rsidRPr="00B255D7">
              <w:t xml:space="preserve"> </w:t>
            </w:r>
            <w:r>
              <w:t>сотрудниками правоохранительных органов</w:t>
            </w:r>
            <w:r w:rsidRPr="00B255D7">
              <w:t xml:space="preserve"> </w:t>
            </w:r>
          </w:p>
        </w:tc>
        <w:tc>
          <w:tcPr>
            <w:tcW w:w="2999" w:type="dxa"/>
          </w:tcPr>
          <w:p w:rsidR="00657FDF" w:rsidRDefault="00657FDF" w:rsidP="00017286">
            <w:r>
              <w:t>И.В. Казакова,</w:t>
            </w:r>
          </w:p>
          <w:p w:rsidR="00657FDF" w:rsidRPr="008D7A89" w:rsidRDefault="00657FDF" w:rsidP="00017286">
            <w:r>
              <w:t>Л.Б. Божкова</w:t>
            </w:r>
          </w:p>
        </w:tc>
        <w:tc>
          <w:tcPr>
            <w:tcW w:w="1679" w:type="dxa"/>
          </w:tcPr>
          <w:p w:rsidR="00657FDF" w:rsidRDefault="00657FDF" w:rsidP="00017286">
            <w:r w:rsidRPr="00471135">
              <w:t xml:space="preserve">Июнь </w:t>
            </w:r>
            <w:r>
              <w:t xml:space="preserve">- </w:t>
            </w:r>
            <w:r w:rsidRPr="00EE2541">
              <w:t>август 201</w:t>
            </w:r>
            <w:r>
              <w:t>6</w:t>
            </w:r>
            <w:r w:rsidRPr="00EE2541">
              <w:t>г.</w:t>
            </w:r>
          </w:p>
        </w:tc>
        <w:tc>
          <w:tcPr>
            <w:tcW w:w="2399" w:type="dxa"/>
          </w:tcPr>
          <w:p w:rsidR="00657FDF" w:rsidRPr="008D7A89" w:rsidRDefault="00657FDF" w:rsidP="00017286">
            <w:r w:rsidRPr="00471135">
              <w:t>Без затрат</w:t>
            </w:r>
          </w:p>
        </w:tc>
        <w:tc>
          <w:tcPr>
            <w:tcW w:w="2406" w:type="dxa"/>
          </w:tcPr>
          <w:p w:rsidR="00657FDF" w:rsidRPr="008D7A89" w:rsidRDefault="00657FDF" w:rsidP="00017286">
            <w:pPr>
              <w:jc w:val="center"/>
            </w:pPr>
            <w:r>
              <w:t>-</w:t>
            </w:r>
          </w:p>
          <w:p w:rsidR="00657FDF" w:rsidRPr="008D7A89" w:rsidRDefault="00657FDF" w:rsidP="00017286">
            <w:pPr>
              <w:jc w:val="center"/>
            </w:pPr>
          </w:p>
        </w:tc>
      </w:tr>
    </w:tbl>
    <w:p w:rsidR="00657FDF" w:rsidRDefault="00657FDF" w:rsidP="00657FDF"/>
    <w:p w:rsidR="00657FDF" w:rsidRDefault="00657FDF" w:rsidP="00657FDF">
      <w:pPr>
        <w:jc w:val="center"/>
        <w:rPr>
          <w:b/>
          <w:bCs/>
          <w:sz w:val="28"/>
          <w:szCs w:val="28"/>
        </w:rPr>
      </w:pPr>
    </w:p>
    <w:p w:rsidR="003C0013" w:rsidRDefault="003C0013"/>
    <w:sectPr w:rsidR="003C0013" w:rsidSect="003C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E3" w:rsidRDefault="00657FDF" w:rsidP="006075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70E3" w:rsidRDefault="00657FDF" w:rsidP="006075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E3" w:rsidRDefault="00657FDF" w:rsidP="006075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4C70E3" w:rsidRDefault="00657FDF" w:rsidP="006075AD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7FDF"/>
    <w:rsid w:val="000D6FE0"/>
    <w:rsid w:val="001175E2"/>
    <w:rsid w:val="001561F9"/>
    <w:rsid w:val="00202DF8"/>
    <w:rsid w:val="003C0013"/>
    <w:rsid w:val="00414CE3"/>
    <w:rsid w:val="004B692A"/>
    <w:rsid w:val="005617AE"/>
    <w:rsid w:val="00657FDF"/>
    <w:rsid w:val="007511C2"/>
    <w:rsid w:val="007A2732"/>
    <w:rsid w:val="009749E4"/>
    <w:rsid w:val="00A10113"/>
    <w:rsid w:val="00A226BA"/>
    <w:rsid w:val="00AC481C"/>
    <w:rsid w:val="00B43CDC"/>
    <w:rsid w:val="00BE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57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57F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57FD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57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57FDF"/>
  </w:style>
  <w:style w:type="paragraph" w:styleId="2">
    <w:name w:val="Body Text Indent 2"/>
    <w:basedOn w:val="a"/>
    <w:link w:val="20"/>
    <w:rsid w:val="00657F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7F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nstantinov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3284</Words>
  <Characters>18719</Characters>
  <Application>Microsoft Office Word</Application>
  <DocSecurity>0</DocSecurity>
  <Lines>155</Lines>
  <Paragraphs>43</Paragraphs>
  <ScaleCrop>false</ScaleCrop>
  <Company/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2017-03-17T10:53:00Z</dcterms:created>
  <dcterms:modified xsi:type="dcterms:W3CDTF">2017-03-17T10:53:00Z</dcterms:modified>
</cp:coreProperties>
</file>